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02" w:rsidRDefault="00334802" w:rsidP="0033480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397510" cy="485140"/>
            <wp:effectExtent l="0" t="0" r="2540" b="0"/>
            <wp:docPr id="1" name="Рисунок 1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02" w:rsidRPr="00044F7A" w:rsidRDefault="00334802" w:rsidP="00334802">
      <w:pPr>
        <w:jc w:val="center"/>
        <w:rPr>
          <w:b/>
          <w:caps/>
          <w:lang w:val="uk-UA"/>
        </w:rPr>
      </w:pPr>
      <w:r w:rsidRPr="00044F7A">
        <w:rPr>
          <w:b/>
          <w:caps/>
          <w:lang w:val="uk-UA"/>
        </w:rPr>
        <w:t>Україна</w:t>
      </w:r>
    </w:p>
    <w:p w:rsidR="00334802" w:rsidRPr="00044F7A" w:rsidRDefault="00334802" w:rsidP="00334802">
      <w:pPr>
        <w:jc w:val="center"/>
        <w:rPr>
          <w:b/>
          <w:lang w:val="uk-UA"/>
        </w:rPr>
      </w:pPr>
      <w:proofErr w:type="spellStart"/>
      <w:r w:rsidRPr="00044F7A">
        <w:rPr>
          <w:b/>
          <w:caps/>
          <w:lang w:val="uk-UA"/>
        </w:rPr>
        <w:t>Я</w:t>
      </w:r>
      <w:r w:rsidRPr="00044F7A">
        <w:rPr>
          <w:b/>
          <w:lang w:val="uk-UA"/>
        </w:rPr>
        <w:t>кушинецька</w:t>
      </w:r>
      <w:proofErr w:type="spellEnd"/>
      <w:r w:rsidRPr="00044F7A">
        <w:rPr>
          <w:b/>
          <w:lang w:val="uk-UA"/>
        </w:rPr>
        <w:t xml:space="preserve"> сільська рада</w:t>
      </w:r>
    </w:p>
    <w:p w:rsidR="00334802" w:rsidRPr="00044F7A" w:rsidRDefault="00334802" w:rsidP="00334802">
      <w:pPr>
        <w:jc w:val="center"/>
        <w:rPr>
          <w:b/>
          <w:lang w:val="uk-UA"/>
        </w:rPr>
      </w:pPr>
      <w:r w:rsidRPr="00044F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ACF27" wp14:editId="6389D4E5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802" w:rsidRDefault="00334802" w:rsidP="0033480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334802" w:rsidRDefault="00334802" w:rsidP="00334802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4F7A">
        <w:rPr>
          <w:b/>
          <w:lang w:val="uk-UA"/>
        </w:rPr>
        <w:t>Вінницького району Вінницької області</w:t>
      </w:r>
    </w:p>
    <w:p w:rsidR="00334802" w:rsidRPr="00CE1A7B" w:rsidRDefault="00334802" w:rsidP="00CE1A7B">
      <w:pPr>
        <w:jc w:val="center"/>
        <w:rPr>
          <w:rFonts w:ascii="Courier New" w:hAnsi="Courier New" w:cs="Courier New"/>
          <w:b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4504B" wp14:editId="5E491C8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34802" w:rsidRDefault="00334802" w:rsidP="00334802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 ___</w:t>
      </w:r>
    </w:p>
    <w:p w:rsidR="00334802" w:rsidRDefault="00334802" w:rsidP="00334802">
      <w:pPr>
        <w:ind w:firstLine="709"/>
        <w:jc w:val="both"/>
        <w:rPr>
          <w:sz w:val="28"/>
          <w:szCs w:val="28"/>
          <w:lang w:val="uk-UA"/>
        </w:rPr>
      </w:pPr>
    </w:p>
    <w:p w:rsidR="00334802" w:rsidRDefault="0006023E" w:rsidP="00CE1A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 w:rsidR="00334802">
        <w:rPr>
          <w:sz w:val="28"/>
          <w:szCs w:val="28"/>
          <w:lang w:val="uk-UA"/>
        </w:rPr>
        <w:t xml:space="preserve">квітня 2020 року </w:t>
      </w:r>
      <w:r>
        <w:rPr>
          <w:sz w:val="28"/>
          <w:szCs w:val="28"/>
          <w:lang w:val="uk-UA"/>
        </w:rPr>
        <w:t xml:space="preserve">      </w:t>
      </w:r>
      <w:r w:rsidR="00334802">
        <w:rPr>
          <w:sz w:val="28"/>
          <w:szCs w:val="28"/>
          <w:lang w:val="uk-UA"/>
        </w:rPr>
        <w:tab/>
      </w:r>
      <w:r w:rsidR="00334802">
        <w:rPr>
          <w:sz w:val="28"/>
          <w:szCs w:val="28"/>
          <w:lang w:val="uk-UA"/>
        </w:rPr>
        <w:tab/>
      </w:r>
      <w:r w:rsidR="00334802">
        <w:rPr>
          <w:sz w:val="28"/>
          <w:szCs w:val="28"/>
          <w:lang w:val="uk-UA"/>
        </w:rPr>
        <w:tab/>
      </w:r>
      <w:r w:rsidR="00334802">
        <w:rPr>
          <w:sz w:val="28"/>
          <w:szCs w:val="28"/>
          <w:lang w:val="uk-UA"/>
        </w:rPr>
        <w:tab/>
      </w:r>
      <w:r w:rsidR="0033480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43 сесія 7 скликання</w:t>
      </w:r>
    </w:p>
    <w:p w:rsidR="00044F7A" w:rsidRDefault="00044F7A" w:rsidP="00334802">
      <w:pPr>
        <w:jc w:val="both"/>
        <w:rPr>
          <w:b/>
          <w:sz w:val="28"/>
          <w:szCs w:val="28"/>
          <w:lang w:val="uk-UA"/>
        </w:rPr>
      </w:pPr>
    </w:p>
    <w:p w:rsidR="0006023E" w:rsidRDefault="00334802" w:rsidP="0033480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6023E">
        <w:rPr>
          <w:b/>
          <w:sz w:val="28"/>
          <w:szCs w:val="28"/>
          <w:lang w:val="uk-UA"/>
        </w:rPr>
        <w:t xml:space="preserve">надання дозволу на </w:t>
      </w:r>
      <w:r>
        <w:rPr>
          <w:b/>
          <w:sz w:val="28"/>
          <w:szCs w:val="28"/>
          <w:lang w:val="uk-UA"/>
        </w:rPr>
        <w:t xml:space="preserve"> спец</w:t>
      </w:r>
      <w:r w:rsidR="0006023E">
        <w:rPr>
          <w:b/>
          <w:sz w:val="28"/>
          <w:szCs w:val="28"/>
          <w:lang w:val="uk-UA"/>
        </w:rPr>
        <w:t xml:space="preserve">іальне </w:t>
      </w:r>
    </w:p>
    <w:p w:rsidR="00CE1A7B" w:rsidRDefault="00334802" w:rsidP="00CE1A7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використання природних ресурсів </w:t>
      </w:r>
    </w:p>
    <w:p w:rsidR="0006023E" w:rsidRDefault="0006023E" w:rsidP="0033480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4802" w:rsidRDefault="00E5123C" w:rsidP="0033480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клопотанням 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>Служби автомобільних</w:t>
      </w:r>
      <w:r w:rsidR="00444F5B">
        <w:rPr>
          <w:rFonts w:ascii="Times New Roman" w:hAnsi="Times New Roman" w:cs="Times New Roman"/>
          <w:sz w:val="28"/>
          <w:szCs w:val="28"/>
          <w:lang w:val="uk-UA"/>
        </w:rPr>
        <w:t xml:space="preserve"> доріг Вінницької області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 xml:space="preserve">(лист </w:t>
      </w:r>
      <w:r w:rsidR="00444F5B">
        <w:rPr>
          <w:rFonts w:ascii="Times New Roman" w:hAnsi="Times New Roman" w:cs="Times New Roman"/>
          <w:sz w:val="28"/>
          <w:szCs w:val="28"/>
          <w:lang w:val="uk-UA"/>
        </w:rPr>
        <w:t>від 13.04.2020 № 768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>ліміт № 1 на використання природних ресурсів у межах ботанічної пам’ятки місцевого значення «Алея вікових ли</w:t>
      </w:r>
      <w:bookmarkStart w:id="0" w:name="_GoBack"/>
      <w:bookmarkEnd w:id="0"/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п» на території </w:t>
      </w:r>
      <w:proofErr w:type="spellStart"/>
      <w:r w:rsidR="0033480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в межах </w:t>
      </w:r>
      <w:proofErr w:type="spellStart"/>
      <w:r w:rsidR="00334802">
        <w:rPr>
          <w:rFonts w:ascii="Times New Roman" w:hAnsi="Times New Roman" w:cs="Times New Roman"/>
          <w:sz w:val="28"/>
          <w:szCs w:val="28"/>
          <w:lang w:val="uk-UA"/>
        </w:rPr>
        <w:t>с. Якуши</w:t>
      </w:r>
      <w:proofErr w:type="spellEnd"/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нці Вінницького району Вінницької області вздовж автодороги М-12 на 2020 рік, затверджений Департаментом агропромислового розвитку, екології та природних ресурсів Вінницької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 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>02.04.2020, в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ст. 9-1 Закону України «Про природно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-заповідний фонд України», 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ч. 1 ст. 15 Закону України «Про охорону навколишнього природного середовища», 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>останови К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 xml:space="preserve">абінету Міністрів України 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>від 10.08.1992 № 459 «</w:t>
      </w:r>
      <w:r w:rsidR="00334802" w:rsidRPr="009B18DB">
        <w:rPr>
          <w:rFonts w:ascii="Times New Roman" w:hAnsi="Times New Roman" w:cs="Times New Roman"/>
          <w:sz w:val="28"/>
          <w:szCs w:val="28"/>
          <w:lang w:val="uk-UA"/>
        </w:rPr>
        <w:t>Про порядок видачі дозволів на спеціальне використання природних ресурсів у межах територій та об’єктів природно-заповідного фонду і встановлення лімітів використання ресурсів загальнодержавного значення»,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Акт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34802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насаджень, що підлягають видаленню від 11.03.2020, 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вимогами ст.ст. 25, 26, пп. 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023E" w:rsidRPr="00334802">
        <w:rPr>
          <w:rFonts w:ascii="Times New Roman" w:hAnsi="Times New Roman" w:cs="Times New Roman"/>
          <w:sz w:val="28"/>
          <w:szCs w:val="28"/>
          <w:lang w:val="uk-UA"/>
        </w:rPr>
        <w:t>б»</w:t>
      </w:r>
      <w:r w:rsidR="0006023E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06023E" w:rsidRPr="00334802">
        <w:rPr>
          <w:rFonts w:ascii="Times New Roman" w:hAnsi="Times New Roman" w:cs="Times New Roman"/>
          <w:sz w:val="28"/>
          <w:szCs w:val="28"/>
          <w:lang w:val="uk-UA"/>
        </w:rPr>
        <w:t xml:space="preserve">4 ч. 1 </w:t>
      </w:r>
      <w:proofErr w:type="spellStart"/>
      <w:r w:rsidR="0006023E" w:rsidRPr="00334802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06023E" w:rsidRPr="00334802">
        <w:rPr>
          <w:rFonts w:ascii="Times New Roman" w:hAnsi="Times New Roman" w:cs="Times New Roman"/>
          <w:sz w:val="28"/>
          <w:szCs w:val="28"/>
          <w:lang w:val="uk-UA"/>
        </w:rPr>
        <w:t>. 33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>, ст. 59</w:t>
      </w:r>
      <w:r w:rsidR="0006023E" w:rsidRPr="00334802">
        <w:rPr>
          <w:rFonts w:ascii="Times New Roman" w:hAnsi="Times New Roman" w:cs="Times New Roman"/>
          <w:sz w:val="28"/>
          <w:szCs w:val="28"/>
          <w:lang w:val="uk-UA"/>
        </w:rPr>
        <w:t xml:space="preserve"> Закону «Про місцеве самоврядування в Україні»,</w:t>
      </w:r>
      <w:r w:rsidR="007E57FB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:rsidR="007E57FB" w:rsidRDefault="007E57FB" w:rsidP="00334802">
      <w:pPr>
        <w:ind w:firstLine="709"/>
        <w:jc w:val="center"/>
        <w:rPr>
          <w:b/>
          <w:sz w:val="28"/>
          <w:szCs w:val="28"/>
          <w:lang w:val="uk-UA"/>
        </w:rPr>
      </w:pPr>
    </w:p>
    <w:p w:rsidR="00334802" w:rsidRPr="00B235A5" w:rsidRDefault="00334802" w:rsidP="00334802">
      <w:pPr>
        <w:ind w:firstLine="709"/>
        <w:jc w:val="center"/>
        <w:rPr>
          <w:b/>
          <w:sz w:val="28"/>
          <w:szCs w:val="28"/>
          <w:lang w:val="uk-UA"/>
        </w:rPr>
      </w:pPr>
      <w:r w:rsidRPr="00B235A5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ИРІШИ</w:t>
      </w:r>
      <w:r w:rsidR="007E57FB">
        <w:rPr>
          <w:b/>
          <w:sz w:val="28"/>
          <w:szCs w:val="28"/>
          <w:lang w:val="uk-UA"/>
        </w:rPr>
        <w:t>ЛА</w:t>
      </w:r>
      <w:r>
        <w:rPr>
          <w:b/>
          <w:sz w:val="28"/>
          <w:szCs w:val="28"/>
          <w:lang w:val="uk-UA"/>
        </w:rPr>
        <w:t>:</w:t>
      </w:r>
    </w:p>
    <w:p w:rsidR="00334802" w:rsidRDefault="00334802" w:rsidP="00334802">
      <w:pPr>
        <w:ind w:firstLine="709"/>
        <w:jc w:val="both"/>
        <w:rPr>
          <w:sz w:val="28"/>
          <w:szCs w:val="28"/>
          <w:lang w:val="uk-UA"/>
        </w:rPr>
      </w:pPr>
    </w:p>
    <w:p w:rsidR="00754948" w:rsidRDefault="007E57FB" w:rsidP="003117DB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</w:t>
      </w:r>
      <w:r w:rsidR="00334802" w:rsidRPr="007E57FB">
        <w:rPr>
          <w:sz w:val="28"/>
          <w:szCs w:val="28"/>
          <w:lang w:val="uk-UA"/>
        </w:rPr>
        <w:t>Надати дозвіл Службі автомобільних доріг Вінницької області на спец</w:t>
      </w:r>
      <w:r w:rsidRPr="007E57FB">
        <w:rPr>
          <w:sz w:val="28"/>
          <w:szCs w:val="28"/>
          <w:lang w:val="uk-UA"/>
        </w:rPr>
        <w:t xml:space="preserve">іальне </w:t>
      </w:r>
      <w:r w:rsidR="00334802" w:rsidRPr="007E57FB">
        <w:rPr>
          <w:sz w:val="28"/>
          <w:szCs w:val="28"/>
          <w:lang w:val="uk-UA"/>
        </w:rPr>
        <w:t>використання природних ресурсів</w:t>
      </w:r>
      <w:r w:rsidR="00945FA0">
        <w:rPr>
          <w:sz w:val="28"/>
          <w:szCs w:val="28"/>
          <w:lang w:val="uk-UA"/>
        </w:rPr>
        <w:t xml:space="preserve"> </w:t>
      </w:r>
      <w:r w:rsidR="00754948">
        <w:rPr>
          <w:sz w:val="28"/>
          <w:szCs w:val="28"/>
          <w:lang w:val="uk-UA"/>
        </w:rPr>
        <w:t xml:space="preserve">- </w:t>
      </w:r>
      <w:r w:rsidR="00334802" w:rsidRPr="007E57FB">
        <w:rPr>
          <w:sz w:val="28"/>
          <w:szCs w:val="28"/>
          <w:lang w:val="uk-UA"/>
        </w:rPr>
        <w:t xml:space="preserve">ботанічної пам’ятки місцевого значення «Алея вікових лип» (об’єкт природо-заповідного фонду місцевого значення) на території </w:t>
      </w:r>
      <w:proofErr w:type="spellStart"/>
      <w:r w:rsidR="00334802" w:rsidRPr="007E57FB">
        <w:rPr>
          <w:sz w:val="28"/>
          <w:szCs w:val="28"/>
          <w:lang w:val="uk-UA"/>
        </w:rPr>
        <w:t>Якушинецької</w:t>
      </w:r>
      <w:proofErr w:type="spellEnd"/>
      <w:r w:rsidR="00334802" w:rsidRPr="007E5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об’єднаної територіальної громади</w:t>
      </w:r>
      <w:r w:rsidR="00334802" w:rsidRPr="007E57FB">
        <w:rPr>
          <w:sz w:val="28"/>
          <w:szCs w:val="28"/>
          <w:lang w:val="uk-UA"/>
        </w:rPr>
        <w:t xml:space="preserve"> в межах </w:t>
      </w:r>
      <w:proofErr w:type="spellStart"/>
      <w:r w:rsidR="00334802" w:rsidRPr="007E57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ела</w:t>
      </w:r>
      <w:r w:rsidR="00334802" w:rsidRPr="007E57FB">
        <w:rPr>
          <w:sz w:val="28"/>
          <w:szCs w:val="28"/>
          <w:lang w:val="uk-UA"/>
        </w:rPr>
        <w:t> Яку</w:t>
      </w:r>
      <w:proofErr w:type="spellEnd"/>
      <w:r w:rsidR="00334802" w:rsidRPr="007E57FB">
        <w:rPr>
          <w:sz w:val="28"/>
          <w:szCs w:val="28"/>
          <w:lang w:val="uk-UA"/>
        </w:rPr>
        <w:t>шинці Вінницького району Вінницької області вздовж автодороги М-12, в межах ліміту № 1 на використання природних ресурсів на 2020 рік, затвердженого Департаментом агропромислового розвитку, екології та природних ресурсів Вінницької ОДА 02.04.2020.</w:t>
      </w:r>
    </w:p>
    <w:p w:rsidR="00945FA0" w:rsidRDefault="00945FA0" w:rsidP="003117DB">
      <w:pPr>
        <w:pStyle w:val="HTML"/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          2.Доручити начальнику</w:t>
      </w:r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E66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«Муніципальна інспекція з благоустрою» (</w:t>
      </w:r>
      <w:proofErr w:type="spellStart"/>
      <w:r w:rsidR="00584E66">
        <w:rPr>
          <w:rFonts w:ascii="Times New Roman" w:hAnsi="Times New Roman" w:cs="Times New Roman"/>
          <w:sz w:val="28"/>
          <w:szCs w:val="28"/>
          <w:lang w:val="uk-UA"/>
        </w:rPr>
        <w:t>Славінський</w:t>
      </w:r>
      <w:proofErr w:type="spellEnd"/>
      <w:r w:rsidR="00584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О.М.) </w:t>
      </w:r>
      <w:r w:rsidR="00584E6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84E66" w:rsidRPr="00584E66">
        <w:rPr>
          <w:rFonts w:ascii="Times New Roman" w:hAnsi="Times New Roman" w:cs="Times New Roman"/>
          <w:color w:val="292B2C"/>
          <w:sz w:val="28"/>
          <w:szCs w:val="28"/>
          <w:lang w:val="uk-UA"/>
        </w:rPr>
        <w:t>Закону  України  "Про  дозвільну  систему  у сфері господарської діяльності"</w:t>
      </w:r>
      <w:r w:rsidR="00584E66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оформити та </w:t>
      </w:r>
      <w:r w:rsidR="00584E66">
        <w:rPr>
          <w:rFonts w:ascii="Times New Roman" w:hAnsi="Times New Roman" w:cs="Times New Roman"/>
          <w:color w:val="292B2C"/>
          <w:sz w:val="28"/>
          <w:szCs w:val="28"/>
          <w:lang w:val="uk-UA"/>
        </w:rPr>
        <w:lastRenderedPageBreak/>
        <w:t>видати</w:t>
      </w:r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 Службі автомобільних</w:t>
      </w:r>
      <w:r w:rsidR="00584E66" w:rsidRPr="007E57FB">
        <w:rPr>
          <w:rFonts w:ascii="Times New Roman" w:hAnsi="Times New Roman" w:cs="Times New Roman"/>
          <w:sz w:val="28"/>
          <w:szCs w:val="28"/>
          <w:lang w:val="uk-UA"/>
        </w:rPr>
        <w:t xml:space="preserve"> доріг Вінницької області </w:t>
      </w:r>
      <w:r w:rsidR="00584E66">
        <w:rPr>
          <w:rFonts w:ascii="Times New Roman" w:hAnsi="Times New Roman" w:cs="Times New Roman"/>
          <w:sz w:val="28"/>
          <w:szCs w:val="28"/>
          <w:lang w:val="uk-UA"/>
        </w:rPr>
        <w:t xml:space="preserve">дозвіл </w:t>
      </w:r>
      <w:r w:rsidR="00584E66" w:rsidRPr="007E57FB">
        <w:rPr>
          <w:rFonts w:ascii="Times New Roman" w:hAnsi="Times New Roman" w:cs="Times New Roman"/>
          <w:sz w:val="28"/>
          <w:szCs w:val="28"/>
          <w:lang w:val="uk-UA"/>
        </w:rPr>
        <w:t>на спеціальне використання природних ресурсів</w:t>
      </w:r>
      <w:r w:rsidR="00584E66">
        <w:rPr>
          <w:sz w:val="28"/>
          <w:szCs w:val="28"/>
          <w:lang w:val="uk-UA"/>
        </w:rPr>
        <w:t xml:space="preserve"> - </w:t>
      </w:r>
      <w:r w:rsidR="00584E66" w:rsidRPr="007E57FB">
        <w:rPr>
          <w:rFonts w:ascii="Times New Roman" w:hAnsi="Times New Roman" w:cs="Times New Roman"/>
          <w:sz w:val="28"/>
          <w:szCs w:val="28"/>
          <w:lang w:val="uk-UA"/>
        </w:rPr>
        <w:t xml:space="preserve">ботанічної пам’ятки місцевого значення «Алея вікових лип» (об’єкт природо-заповідного фонду місцевого </w:t>
      </w:r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значення) на території </w:t>
      </w:r>
      <w:proofErr w:type="spellStart"/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 в межах </w:t>
      </w:r>
      <w:proofErr w:type="spellStart"/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>села Яку</w:t>
      </w:r>
      <w:proofErr w:type="spellEnd"/>
      <w:r w:rsidR="00584E66" w:rsidRPr="00584E66">
        <w:rPr>
          <w:rFonts w:ascii="Times New Roman" w:hAnsi="Times New Roman" w:cs="Times New Roman"/>
          <w:sz w:val="28"/>
          <w:szCs w:val="28"/>
          <w:lang w:val="uk-UA"/>
        </w:rPr>
        <w:t xml:space="preserve">шинці Вінницького району Вінницької області </w:t>
      </w:r>
      <w:r w:rsidR="00584E66" w:rsidRPr="007E57FB">
        <w:rPr>
          <w:rFonts w:ascii="Times New Roman" w:hAnsi="Times New Roman" w:cs="Times New Roman"/>
          <w:sz w:val="28"/>
          <w:szCs w:val="28"/>
          <w:lang w:val="uk-UA"/>
        </w:rPr>
        <w:t xml:space="preserve">вздовж автодороги М-12, в межах ліміту № 1 на використання природних ресурсів на 2020 рік, затвердженого Департаментом агропромислового розвитку, екології та природних ресурсів Вінницької </w:t>
      </w:r>
      <w:r w:rsidR="003117DB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="00584E66" w:rsidRPr="007E57FB">
        <w:rPr>
          <w:rFonts w:ascii="Times New Roman" w:hAnsi="Times New Roman" w:cs="Times New Roman"/>
          <w:sz w:val="28"/>
          <w:szCs w:val="28"/>
          <w:lang w:val="uk-UA"/>
        </w:rPr>
        <w:t xml:space="preserve"> 02.04.2020</w:t>
      </w:r>
      <w:r w:rsidR="003117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5FA0" w:rsidRDefault="00945FA0" w:rsidP="003117DB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84E6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.Встановити строк дії даного дозволу – до 31.12.2020.</w:t>
      </w:r>
    </w:p>
    <w:p w:rsidR="003117DB" w:rsidRPr="00E60DA0" w:rsidRDefault="00584E66" w:rsidP="003117DB">
      <w:pPr>
        <w:shd w:val="clear" w:color="auto" w:fill="FFFFFF"/>
        <w:spacing w:after="12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5494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4</w:t>
      </w:r>
      <w:r w:rsidR="00754948">
        <w:rPr>
          <w:sz w:val="28"/>
          <w:szCs w:val="28"/>
          <w:lang w:val="uk-UA"/>
        </w:rPr>
        <w:t>.</w:t>
      </w:r>
      <w:r w:rsidR="003117DB" w:rsidRPr="00460409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сільської ради з питань </w:t>
      </w:r>
      <w:r w:rsidR="003117DB">
        <w:rPr>
          <w:sz w:val="28"/>
          <w:szCs w:val="28"/>
          <w:lang w:val="uk-UA"/>
        </w:rPr>
        <w:t xml:space="preserve"> </w:t>
      </w:r>
      <w:r w:rsidR="003117DB" w:rsidRPr="00460409">
        <w:rPr>
          <w:sz w:val="28"/>
          <w:szCs w:val="28"/>
          <w:lang w:val="uk-UA"/>
        </w:rPr>
        <w:t xml:space="preserve">соціально-економічного </w:t>
      </w:r>
      <w:r w:rsidR="003117DB">
        <w:rPr>
          <w:sz w:val="28"/>
          <w:szCs w:val="28"/>
          <w:lang w:val="uk-UA"/>
        </w:rPr>
        <w:t xml:space="preserve"> </w:t>
      </w:r>
      <w:r w:rsidR="003117DB" w:rsidRPr="00460409">
        <w:rPr>
          <w:sz w:val="28"/>
          <w:szCs w:val="28"/>
          <w:lang w:val="uk-UA"/>
        </w:rPr>
        <w:t xml:space="preserve">розвитку </w:t>
      </w:r>
      <w:r w:rsidR="003117DB">
        <w:rPr>
          <w:sz w:val="28"/>
          <w:szCs w:val="28"/>
          <w:lang w:val="uk-UA"/>
        </w:rPr>
        <w:t xml:space="preserve"> </w:t>
      </w:r>
      <w:r w:rsidR="003117DB" w:rsidRPr="00460409">
        <w:rPr>
          <w:sz w:val="28"/>
          <w:szCs w:val="28"/>
          <w:lang w:val="uk-UA"/>
        </w:rPr>
        <w:t xml:space="preserve">та </w:t>
      </w:r>
      <w:r w:rsidR="003117DB">
        <w:rPr>
          <w:sz w:val="28"/>
          <w:szCs w:val="28"/>
          <w:lang w:val="uk-UA"/>
        </w:rPr>
        <w:t xml:space="preserve"> </w:t>
      </w:r>
      <w:r w:rsidR="003117DB" w:rsidRPr="00460409">
        <w:rPr>
          <w:sz w:val="28"/>
          <w:szCs w:val="28"/>
          <w:lang w:val="uk-UA"/>
        </w:rPr>
        <w:t xml:space="preserve">бюджету </w:t>
      </w:r>
      <w:r w:rsidR="003117DB">
        <w:rPr>
          <w:sz w:val="28"/>
          <w:szCs w:val="28"/>
          <w:lang w:val="uk-UA"/>
        </w:rPr>
        <w:t xml:space="preserve"> </w:t>
      </w:r>
      <w:r w:rsidR="003117DB" w:rsidRPr="00460409">
        <w:rPr>
          <w:sz w:val="28"/>
          <w:szCs w:val="28"/>
          <w:lang w:val="uk-UA"/>
        </w:rPr>
        <w:t>(Янчук В.І.).</w:t>
      </w:r>
    </w:p>
    <w:p w:rsidR="00334802" w:rsidRPr="00334802" w:rsidRDefault="00334802" w:rsidP="00334802">
      <w:pPr>
        <w:ind w:left="709"/>
        <w:jc w:val="both"/>
        <w:rPr>
          <w:sz w:val="28"/>
          <w:szCs w:val="28"/>
          <w:lang w:val="uk-UA"/>
        </w:rPr>
      </w:pPr>
    </w:p>
    <w:p w:rsidR="00334802" w:rsidRDefault="00334802" w:rsidP="00334802">
      <w:pPr>
        <w:ind w:left="2831" w:firstLine="709"/>
        <w:jc w:val="both"/>
        <w:rPr>
          <w:sz w:val="28"/>
          <w:szCs w:val="28"/>
          <w:lang w:val="uk-UA"/>
        </w:rPr>
      </w:pPr>
    </w:p>
    <w:p w:rsidR="00BB6739" w:rsidRDefault="003117DB" w:rsidP="002B6C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334802">
        <w:rPr>
          <w:b/>
          <w:sz w:val="28"/>
          <w:szCs w:val="28"/>
          <w:lang w:val="uk-UA"/>
        </w:rPr>
        <w:t xml:space="preserve">Сільський </w:t>
      </w:r>
      <w:r>
        <w:rPr>
          <w:b/>
          <w:sz w:val="28"/>
          <w:szCs w:val="28"/>
          <w:lang w:val="uk-UA"/>
        </w:rPr>
        <w:t>г</w:t>
      </w:r>
      <w:r w:rsidR="00334802">
        <w:rPr>
          <w:b/>
          <w:sz w:val="28"/>
          <w:szCs w:val="28"/>
          <w:lang w:val="uk-UA"/>
        </w:rPr>
        <w:t>олова</w:t>
      </w:r>
      <w:r w:rsidR="00334802" w:rsidRPr="00412FCF">
        <w:rPr>
          <w:b/>
          <w:sz w:val="28"/>
          <w:szCs w:val="28"/>
          <w:lang w:val="uk-UA"/>
        </w:rPr>
        <w:t xml:space="preserve"> </w:t>
      </w:r>
      <w:r w:rsidR="00334802">
        <w:rPr>
          <w:b/>
          <w:sz w:val="28"/>
          <w:szCs w:val="28"/>
          <w:lang w:val="uk-UA"/>
        </w:rPr>
        <w:tab/>
      </w:r>
      <w:r w:rsidR="00334802">
        <w:rPr>
          <w:b/>
          <w:sz w:val="28"/>
          <w:szCs w:val="28"/>
          <w:lang w:val="uk-UA"/>
        </w:rPr>
        <w:tab/>
      </w:r>
      <w:r w:rsidR="00334802">
        <w:rPr>
          <w:b/>
          <w:sz w:val="28"/>
          <w:szCs w:val="28"/>
          <w:lang w:val="uk-UA"/>
        </w:rPr>
        <w:tab/>
      </w:r>
      <w:r w:rsidR="00334802">
        <w:rPr>
          <w:b/>
          <w:sz w:val="28"/>
          <w:szCs w:val="28"/>
          <w:lang w:val="uk-UA"/>
        </w:rPr>
        <w:tab/>
      </w:r>
      <w:r w:rsidR="00334802">
        <w:rPr>
          <w:b/>
          <w:sz w:val="28"/>
          <w:szCs w:val="28"/>
          <w:lang w:val="uk-UA"/>
        </w:rPr>
        <w:tab/>
      </w:r>
      <w:r w:rsidR="00334802">
        <w:rPr>
          <w:b/>
          <w:sz w:val="28"/>
          <w:szCs w:val="28"/>
          <w:lang w:val="uk-UA"/>
        </w:rPr>
        <w:tab/>
        <w:t xml:space="preserve">В.С. </w:t>
      </w:r>
      <w:r w:rsidR="002B6C85">
        <w:rPr>
          <w:b/>
          <w:sz w:val="28"/>
          <w:szCs w:val="28"/>
          <w:lang w:val="uk-UA"/>
        </w:rPr>
        <w:t>Романюк</w:t>
      </w:r>
    </w:p>
    <w:sectPr w:rsidR="00BB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3DBE"/>
    <w:multiLevelType w:val="hybridMultilevel"/>
    <w:tmpl w:val="EFCC15EC"/>
    <w:lvl w:ilvl="0" w:tplc="D540A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20475A"/>
    <w:multiLevelType w:val="hybridMultilevel"/>
    <w:tmpl w:val="8158A084"/>
    <w:lvl w:ilvl="0" w:tplc="6BD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66"/>
    <w:rsid w:val="00044F7A"/>
    <w:rsid w:val="0006023E"/>
    <w:rsid w:val="0024295C"/>
    <w:rsid w:val="002B6C85"/>
    <w:rsid w:val="003117DB"/>
    <w:rsid w:val="00334802"/>
    <w:rsid w:val="00363F90"/>
    <w:rsid w:val="00444F5B"/>
    <w:rsid w:val="00477F5D"/>
    <w:rsid w:val="00584E66"/>
    <w:rsid w:val="00754948"/>
    <w:rsid w:val="007E57FB"/>
    <w:rsid w:val="00945FA0"/>
    <w:rsid w:val="00BB6739"/>
    <w:rsid w:val="00CC6466"/>
    <w:rsid w:val="00CE1A7B"/>
    <w:rsid w:val="00D40A98"/>
    <w:rsid w:val="00E1696B"/>
    <w:rsid w:val="00E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0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802"/>
    <w:rPr>
      <w:rFonts w:ascii="Tahoma" w:eastAsia="Batang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48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34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80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0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802"/>
    <w:rPr>
      <w:rFonts w:ascii="Tahoma" w:eastAsia="Batang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48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34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8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2020-04-28T11:45:00Z</cp:lastPrinted>
  <dcterms:created xsi:type="dcterms:W3CDTF">2020-04-23T08:21:00Z</dcterms:created>
  <dcterms:modified xsi:type="dcterms:W3CDTF">2020-04-28T11:46:00Z</dcterms:modified>
</cp:coreProperties>
</file>