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23" w:rsidRPr="00D26E2F" w:rsidRDefault="00554523" w:rsidP="00554523">
      <w:pPr>
        <w:tabs>
          <w:tab w:val="left" w:pos="399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drawing>
          <wp:inline distT="0" distB="0" distL="0" distR="0">
            <wp:extent cx="461010" cy="600075"/>
            <wp:effectExtent l="0" t="0" r="0" b="9525"/>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010" cy="600075"/>
                    </a:xfrm>
                    <a:prstGeom prst="rect">
                      <a:avLst/>
                    </a:prstGeom>
                    <a:noFill/>
                    <a:ln>
                      <a:noFill/>
                    </a:ln>
                  </pic:spPr>
                </pic:pic>
              </a:graphicData>
            </a:graphic>
          </wp:inline>
        </w:drawing>
      </w:r>
    </w:p>
    <w:p w:rsidR="00554523" w:rsidRPr="00D26E2F" w:rsidRDefault="00554523" w:rsidP="00554523">
      <w:pPr>
        <w:spacing w:after="0" w:line="240" w:lineRule="auto"/>
        <w:jc w:val="center"/>
        <w:rPr>
          <w:rFonts w:ascii="Times New Roman" w:eastAsia="Times New Roman" w:hAnsi="Times New Roman" w:cs="Times New Roman"/>
          <w:b/>
          <w:caps/>
          <w:color w:val="000000"/>
          <w:sz w:val="28"/>
          <w:szCs w:val="28"/>
          <w:lang w:eastAsia="ru-RU"/>
        </w:rPr>
      </w:pPr>
      <w:r w:rsidRPr="00D26E2F">
        <w:rPr>
          <w:rFonts w:ascii="Times New Roman" w:eastAsia="Times New Roman" w:hAnsi="Times New Roman" w:cs="Times New Roman"/>
          <w:b/>
          <w:caps/>
          <w:color w:val="000000"/>
          <w:sz w:val="28"/>
          <w:szCs w:val="28"/>
          <w:lang w:eastAsia="ru-RU"/>
        </w:rPr>
        <w:t>Україна</w:t>
      </w:r>
    </w:p>
    <w:p w:rsidR="00554523" w:rsidRPr="00D26E2F" w:rsidRDefault="00554523" w:rsidP="00554523">
      <w:pPr>
        <w:spacing w:after="0" w:line="240" w:lineRule="auto"/>
        <w:jc w:val="center"/>
        <w:rPr>
          <w:rFonts w:ascii="Times New Roman" w:eastAsia="Times New Roman" w:hAnsi="Times New Roman" w:cs="Times New Roman"/>
          <w:b/>
          <w:color w:val="000000"/>
          <w:sz w:val="28"/>
          <w:szCs w:val="28"/>
          <w:lang w:eastAsia="ru-RU"/>
        </w:rPr>
      </w:pPr>
      <w:proofErr w:type="spellStart"/>
      <w:r w:rsidRPr="00D26E2F">
        <w:rPr>
          <w:rFonts w:ascii="Times New Roman" w:eastAsia="Times New Roman" w:hAnsi="Times New Roman" w:cs="Times New Roman"/>
          <w:b/>
          <w:caps/>
          <w:color w:val="000000"/>
          <w:sz w:val="28"/>
          <w:szCs w:val="28"/>
          <w:lang w:eastAsia="ru-RU"/>
        </w:rPr>
        <w:t>Я</w:t>
      </w:r>
      <w:r w:rsidRPr="00D26E2F">
        <w:rPr>
          <w:rFonts w:ascii="Times New Roman" w:eastAsia="Times New Roman" w:hAnsi="Times New Roman" w:cs="Times New Roman"/>
          <w:b/>
          <w:color w:val="000000"/>
          <w:sz w:val="28"/>
          <w:szCs w:val="28"/>
          <w:lang w:eastAsia="ru-RU"/>
        </w:rPr>
        <w:t>кушинецька</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сільська</w:t>
      </w:r>
      <w:proofErr w:type="spellEnd"/>
      <w:r w:rsidRPr="00D26E2F">
        <w:rPr>
          <w:rFonts w:ascii="Times New Roman" w:eastAsia="Times New Roman" w:hAnsi="Times New Roman" w:cs="Times New Roman"/>
          <w:b/>
          <w:color w:val="000000"/>
          <w:sz w:val="28"/>
          <w:szCs w:val="28"/>
          <w:lang w:eastAsia="ru-RU"/>
        </w:rPr>
        <w:t xml:space="preserve"> рада</w:t>
      </w:r>
    </w:p>
    <w:p w:rsidR="00554523" w:rsidRPr="00D26E2F" w:rsidRDefault="00554523" w:rsidP="00554523">
      <w:pPr>
        <w:spacing w:after="0" w:line="240" w:lineRule="auto"/>
        <w:jc w:val="center"/>
        <w:rPr>
          <w:rFonts w:ascii="Times New Roman" w:eastAsia="Times New Roman" w:hAnsi="Times New Roman" w:cs="Times New Roman"/>
          <w:b/>
          <w:color w:val="000000"/>
          <w:sz w:val="28"/>
          <w:szCs w:val="28"/>
          <w:lang w:val="uk-UA" w:eastAsia="ru-RU"/>
        </w:rPr>
      </w:pPr>
      <w:proofErr w:type="spellStart"/>
      <w:r w:rsidRPr="00D26E2F">
        <w:rPr>
          <w:rFonts w:ascii="Times New Roman" w:eastAsia="Times New Roman" w:hAnsi="Times New Roman" w:cs="Times New Roman"/>
          <w:b/>
          <w:color w:val="000000"/>
          <w:sz w:val="28"/>
          <w:szCs w:val="28"/>
          <w:lang w:eastAsia="ru-RU"/>
        </w:rPr>
        <w:t>Вінницького</w:t>
      </w:r>
      <w:proofErr w:type="spellEnd"/>
      <w:r w:rsidRPr="00D26E2F">
        <w:rPr>
          <w:rFonts w:ascii="Times New Roman" w:eastAsia="Times New Roman" w:hAnsi="Times New Roman" w:cs="Times New Roman"/>
          <w:b/>
          <w:color w:val="000000"/>
          <w:sz w:val="28"/>
          <w:szCs w:val="28"/>
          <w:lang w:eastAsia="ru-RU"/>
        </w:rPr>
        <w:t xml:space="preserve"> району </w:t>
      </w:r>
      <w:proofErr w:type="spellStart"/>
      <w:r w:rsidRPr="00D26E2F">
        <w:rPr>
          <w:rFonts w:ascii="Times New Roman" w:eastAsia="Times New Roman" w:hAnsi="Times New Roman" w:cs="Times New Roman"/>
          <w:b/>
          <w:color w:val="000000"/>
          <w:sz w:val="28"/>
          <w:szCs w:val="28"/>
          <w:lang w:eastAsia="ru-RU"/>
        </w:rPr>
        <w:t>Вінницької</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області</w:t>
      </w:r>
      <w:proofErr w:type="spellEnd"/>
    </w:p>
    <w:p w:rsidR="00554523" w:rsidRPr="00D26E2F" w:rsidRDefault="002C1476" w:rsidP="00554523">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noProof/>
          <w:sz w:val="20"/>
          <w:szCs w:val="20"/>
          <w:lang w:eastAsia="ru-RU"/>
        </w:rPr>
        <w:pict>
          <v:line id="Прямая соединительная линия 7" o:spid="_x0000_s1026" style="position:absolute;left:0;text-align:left;z-index:251659264;visibility:visible;mso-wrap-distance-top:-8e-5mm;mso-wrap-distance-bottom:-8e-5mm"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w:r>
    </w:p>
    <w:p w:rsidR="00554523" w:rsidRPr="00D82A3A" w:rsidRDefault="00554523" w:rsidP="00554523">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82A3A">
        <w:rPr>
          <w:rFonts w:ascii="Times New Roman" w:eastAsia="Times New Roman" w:hAnsi="Times New Roman" w:cs="Times New Roman"/>
          <w:b/>
          <w:bCs/>
          <w:sz w:val="28"/>
          <w:szCs w:val="28"/>
          <w:lang w:val="uk-UA" w:eastAsia="uk-UA"/>
        </w:rPr>
        <w:t xml:space="preserve">РІШЕННЯ № </w:t>
      </w:r>
      <w:r w:rsidR="002C1476">
        <w:rPr>
          <w:rFonts w:ascii="Times New Roman" w:eastAsia="Times New Roman" w:hAnsi="Times New Roman" w:cs="Times New Roman"/>
          <w:b/>
          <w:bCs/>
          <w:sz w:val="28"/>
          <w:szCs w:val="28"/>
          <w:lang w:val="uk-UA" w:eastAsia="uk-UA"/>
        </w:rPr>
        <w:t>320</w:t>
      </w:r>
      <w:bookmarkStart w:id="0" w:name="_GoBack"/>
      <w:bookmarkEnd w:id="0"/>
    </w:p>
    <w:p w:rsidR="00554523" w:rsidRPr="00D82A3A" w:rsidRDefault="00554523" w:rsidP="00554523">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sz w:val="28"/>
          <w:szCs w:val="28"/>
          <w:lang w:val="uk-UA" w:eastAsia="ru-RU"/>
        </w:rPr>
        <w:t xml:space="preserve"> </w:t>
      </w:r>
      <w:r w:rsidR="00BB74F9">
        <w:rPr>
          <w:rFonts w:ascii="Times New Roman" w:eastAsia="Times New Roman" w:hAnsi="Times New Roman" w:cs="Times New Roman"/>
          <w:sz w:val="28"/>
          <w:szCs w:val="28"/>
          <w:lang w:val="uk-UA" w:eastAsia="ru-RU"/>
        </w:rPr>
        <w:t>29</w:t>
      </w:r>
      <w:r w:rsidRPr="00D82A3A">
        <w:rPr>
          <w:rFonts w:ascii="Times New Roman" w:eastAsia="Times New Roman" w:hAnsi="Times New Roman" w:cs="Times New Roman"/>
          <w:sz w:val="28"/>
          <w:szCs w:val="28"/>
          <w:lang w:val="uk-UA" w:eastAsia="ru-RU"/>
        </w:rPr>
        <w:t xml:space="preserve"> </w:t>
      </w:r>
      <w:r w:rsidR="00BB74F9">
        <w:rPr>
          <w:rFonts w:ascii="Times New Roman" w:eastAsia="Times New Roman" w:hAnsi="Times New Roman" w:cs="Times New Roman"/>
          <w:sz w:val="28"/>
          <w:szCs w:val="28"/>
          <w:lang w:val="uk-UA" w:eastAsia="ru-RU"/>
        </w:rPr>
        <w:t xml:space="preserve"> </w:t>
      </w:r>
      <w:r w:rsidR="00F37C76">
        <w:rPr>
          <w:rFonts w:ascii="Times New Roman" w:eastAsia="Times New Roman" w:hAnsi="Times New Roman" w:cs="Times New Roman"/>
          <w:sz w:val="28"/>
          <w:szCs w:val="28"/>
          <w:lang w:val="uk-UA" w:eastAsia="ru-RU"/>
        </w:rPr>
        <w:t>травня</w:t>
      </w:r>
      <w:r w:rsidRPr="00D82A3A">
        <w:rPr>
          <w:rFonts w:ascii="Times New Roman" w:eastAsia="Times New Roman" w:hAnsi="Times New Roman" w:cs="Times New Roman"/>
          <w:sz w:val="28"/>
          <w:szCs w:val="28"/>
          <w:lang w:val="uk-UA" w:eastAsia="ru-RU"/>
        </w:rPr>
        <w:t xml:space="preserve"> 202</w:t>
      </w:r>
      <w:r w:rsidR="00F37C76">
        <w:rPr>
          <w:rFonts w:ascii="Times New Roman" w:eastAsia="Times New Roman" w:hAnsi="Times New Roman" w:cs="Times New Roman"/>
          <w:sz w:val="28"/>
          <w:szCs w:val="28"/>
          <w:lang w:val="uk-UA" w:eastAsia="ru-RU"/>
        </w:rPr>
        <w:t>1</w:t>
      </w:r>
      <w:r w:rsidRPr="00D82A3A">
        <w:rPr>
          <w:rFonts w:ascii="Times New Roman" w:eastAsia="Times New Roman" w:hAnsi="Times New Roman" w:cs="Times New Roman"/>
          <w:sz w:val="28"/>
          <w:szCs w:val="28"/>
          <w:lang w:val="uk-UA" w:eastAsia="ru-RU"/>
        </w:rPr>
        <w:t xml:space="preserve"> року                                                              </w:t>
      </w:r>
      <w:r w:rsidR="00F37C76">
        <w:rPr>
          <w:rFonts w:ascii="Times New Roman" w:eastAsia="Times New Roman" w:hAnsi="Times New Roman" w:cs="Times New Roman"/>
          <w:sz w:val="28"/>
          <w:szCs w:val="28"/>
          <w:lang w:val="uk-UA" w:eastAsia="ru-RU"/>
        </w:rPr>
        <w:t>7</w:t>
      </w:r>
      <w:r w:rsidRPr="00D82A3A">
        <w:rPr>
          <w:rFonts w:ascii="Times New Roman" w:eastAsia="Times New Roman" w:hAnsi="Times New Roman" w:cs="Times New Roman"/>
          <w:sz w:val="28"/>
          <w:szCs w:val="28"/>
          <w:lang w:val="uk-UA" w:eastAsia="ru-RU"/>
        </w:rPr>
        <w:t xml:space="preserve"> сесія 8 скликання</w:t>
      </w:r>
      <w:r w:rsidRPr="00D82A3A">
        <w:rPr>
          <w:rFonts w:ascii="Times New Roman" w:eastAsia="Times New Roman" w:hAnsi="Times New Roman" w:cs="Times New Roman"/>
          <w:b/>
          <w:bCs/>
          <w:sz w:val="28"/>
          <w:szCs w:val="28"/>
          <w:lang w:val="uk-UA" w:eastAsia="ru-RU"/>
        </w:rPr>
        <w:t xml:space="preserve"> </w:t>
      </w:r>
    </w:p>
    <w:p w:rsidR="00554523" w:rsidRPr="00D82A3A" w:rsidRDefault="00554523" w:rsidP="00554523">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p>
    <w:p w:rsidR="00827477" w:rsidRDefault="00554523" w:rsidP="00517E72">
      <w:pPr>
        <w:keepNext/>
        <w:autoSpaceDE w:val="0"/>
        <w:autoSpaceDN w:val="0"/>
        <w:spacing w:after="0" w:line="240" w:lineRule="auto"/>
        <w:jc w:val="both"/>
        <w:outlineLvl w:val="3"/>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b/>
          <w:bCs/>
          <w:sz w:val="28"/>
          <w:szCs w:val="28"/>
          <w:lang w:val="uk-UA" w:eastAsia="ru-RU"/>
        </w:rPr>
        <w:t xml:space="preserve">Про </w:t>
      </w:r>
      <w:r w:rsidR="00CF0736">
        <w:rPr>
          <w:rFonts w:ascii="Times New Roman" w:eastAsia="Times New Roman" w:hAnsi="Times New Roman" w:cs="Times New Roman"/>
          <w:b/>
          <w:bCs/>
          <w:sz w:val="28"/>
          <w:szCs w:val="28"/>
          <w:lang w:val="uk-UA" w:eastAsia="ru-RU"/>
        </w:rPr>
        <w:t xml:space="preserve">зміну </w:t>
      </w:r>
      <w:r w:rsidR="00BB74F9">
        <w:rPr>
          <w:rFonts w:ascii="Times New Roman" w:eastAsia="Times New Roman" w:hAnsi="Times New Roman" w:cs="Times New Roman"/>
          <w:b/>
          <w:bCs/>
          <w:sz w:val="28"/>
          <w:szCs w:val="28"/>
          <w:lang w:val="uk-UA" w:eastAsia="ru-RU"/>
        </w:rPr>
        <w:t>повноважень</w:t>
      </w:r>
      <w:r w:rsidR="00CF0736">
        <w:rPr>
          <w:rFonts w:ascii="Times New Roman" w:eastAsia="Times New Roman" w:hAnsi="Times New Roman" w:cs="Times New Roman"/>
          <w:b/>
          <w:bCs/>
          <w:sz w:val="28"/>
          <w:szCs w:val="28"/>
          <w:lang w:val="uk-UA" w:eastAsia="ru-RU"/>
        </w:rPr>
        <w:t xml:space="preserve"> </w:t>
      </w:r>
      <w:r w:rsidR="00827477">
        <w:rPr>
          <w:rFonts w:ascii="Times New Roman" w:eastAsia="Times New Roman" w:hAnsi="Times New Roman" w:cs="Times New Roman"/>
          <w:b/>
          <w:bCs/>
          <w:sz w:val="28"/>
          <w:szCs w:val="28"/>
          <w:lang w:val="uk-UA" w:eastAsia="ru-RU"/>
        </w:rPr>
        <w:t>в</w:t>
      </w:r>
      <w:r w:rsidRPr="00D82A3A">
        <w:rPr>
          <w:rFonts w:ascii="Times New Roman" w:eastAsia="Times New Roman" w:hAnsi="Times New Roman" w:cs="Times New Roman"/>
          <w:b/>
          <w:bCs/>
          <w:sz w:val="28"/>
          <w:szCs w:val="28"/>
          <w:lang w:val="uk-UA" w:eastAsia="ru-RU"/>
        </w:rPr>
        <w:t xml:space="preserve">ідділу </w:t>
      </w:r>
      <w:r w:rsidR="00CF0736">
        <w:rPr>
          <w:rFonts w:ascii="Times New Roman" w:eastAsia="Times New Roman" w:hAnsi="Times New Roman" w:cs="Times New Roman"/>
          <w:b/>
          <w:bCs/>
          <w:sz w:val="28"/>
          <w:szCs w:val="28"/>
          <w:lang w:val="uk-UA" w:eastAsia="ru-RU"/>
        </w:rPr>
        <w:t xml:space="preserve">управління майном, </w:t>
      </w:r>
    </w:p>
    <w:p w:rsidR="00554523" w:rsidRPr="00D82A3A" w:rsidRDefault="00CF0736" w:rsidP="00517E72">
      <w:pPr>
        <w:keepNext/>
        <w:autoSpaceDE w:val="0"/>
        <w:autoSpaceDN w:val="0"/>
        <w:spacing w:after="0" w:line="240" w:lineRule="auto"/>
        <w:jc w:val="both"/>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z w:val="28"/>
          <w:szCs w:val="28"/>
          <w:lang w:val="uk-UA" w:eastAsia="ru-RU"/>
        </w:rPr>
        <w:t>архітектури та будівництва</w:t>
      </w:r>
      <w:r w:rsidR="0029455F" w:rsidRPr="00D82A3A">
        <w:rPr>
          <w:rFonts w:ascii="Times New Roman" w:eastAsia="Times New Roman" w:hAnsi="Times New Roman" w:cs="Times New Roman"/>
          <w:b/>
          <w:sz w:val="28"/>
          <w:szCs w:val="28"/>
          <w:lang w:val="uk-UA" w:eastAsia="ru-RU"/>
        </w:rPr>
        <w:t xml:space="preserve"> </w:t>
      </w:r>
      <w:r w:rsidR="00554523" w:rsidRPr="00D82A3A">
        <w:rPr>
          <w:rFonts w:ascii="Times New Roman" w:eastAsia="Times New Roman" w:hAnsi="Times New Roman" w:cs="Times New Roman"/>
          <w:b/>
          <w:sz w:val="28"/>
          <w:szCs w:val="28"/>
          <w:lang w:val="uk-UA" w:eastAsia="ru-RU"/>
        </w:rPr>
        <w:t>сільської ради</w:t>
      </w:r>
    </w:p>
    <w:p w:rsidR="00554523" w:rsidRPr="00D82A3A" w:rsidRDefault="00554523" w:rsidP="00554523">
      <w:pPr>
        <w:autoSpaceDE w:val="0"/>
        <w:autoSpaceDN w:val="0"/>
        <w:spacing w:after="0" w:line="240" w:lineRule="auto"/>
        <w:rPr>
          <w:rFonts w:ascii="Times New Roman" w:eastAsia="Times New Roman" w:hAnsi="Times New Roman" w:cs="Times New Roman"/>
          <w:b/>
          <w:sz w:val="28"/>
          <w:szCs w:val="28"/>
          <w:lang w:val="uk-UA" w:eastAsia="ru-RU"/>
        </w:rPr>
      </w:pPr>
    </w:p>
    <w:p w:rsidR="00506A97" w:rsidRDefault="00827477" w:rsidP="00506A97">
      <w:pPr>
        <w:shd w:val="clear" w:color="auto" w:fill="FFFFFF" w:themeFill="background1"/>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зв’язку з створенням відділу архітектури та містобудування сільської ради та зміною повноваження відділу управління майном, архітектури та будівництва сільської ради, к</w:t>
      </w:r>
      <w:r w:rsidR="00506A97" w:rsidRPr="00D82A3A">
        <w:rPr>
          <w:rFonts w:ascii="Times New Roman" w:hAnsi="Times New Roman" w:cs="Times New Roman"/>
          <w:sz w:val="28"/>
          <w:szCs w:val="28"/>
          <w:lang w:val="uk-UA"/>
        </w:rPr>
        <w:t>еруючись ст.ст. 87</w:t>
      </w:r>
      <w:r w:rsidR="00506A97">
        <w:rPr>
          <w:rFonts w:ascii="Times New Roman" w:hAnsi="Times New Roman" w:cs="Times New Roman"/>
          <w:sz w:val="28"/>
          <w:szCs w:val="28"/>
          <w:lang w:val="uk-UA"/>
        </w:rPr>
        <w:t xml:space="preserve"> -</w:t>
      </w:r>
      <w:r w:rsidR="00506A97" w:rsidRPr="00D82A3A">
        <w:rPr>
          <w:rFonts w:ascii="Times New Roman" w:hAnsi="Times New Roman" w:cs="Times New Roman"/>
          <w:sz w:val="28"/>
          <w:szCs w:val="28"/>
          <w:lang w:val="uk-UA"/>
        </w:rPr>
        <w:t xml:space="preserve"> 90 Цивільного кодексу України, </w:t>
      </w:r>
      <w:r w:rsidR="00506A97">
        <w:rPr>
          <w:rFonts w:ascii="Times New Roman" w:hAnsi="Times New Roman" w:cs="Times New Roman"/>
          <w:sz w:val="28"/>
          <w:szCs w:val="28"/>
          <w:lang w:val="uk-UA"/>
        </w:rPr>
        <w:t>ст.ст.56-58 Господарського кодексу України,</w:t>
      </w:r>
      <w:r w:rsidR="00506A97" w:rsidRPr="00D82A3A">
        <w:rPr>
          <w:rFonts w:ascii="Times New Roman" w:hAnsi="Times New Roman" w:cs="Times New Roman"/>
          <w:sz w:val="28"/>
          <w:szCs w:val="28"/>
          <w:lang w:val="uk-UA"/>
        </w:rPr>
        <w:t xml:space="preserve"> п</w:t>
      </w:r>
      <w:r w:rsidR="00506A97">
        <w:rPr>
          <w:rFonts w:ascii="Times New Roman" w:hAnsi="Times New Roman" w:cs="Times New Roman"/>
          <w:sz w:val="28"/>
          <w:szCs w:val="28"/>
          <w:lang w:val="uk-UA"/>
        </w:rPr>
        <w:t>.</w:t>
      </w:r>
      <w:r w:rsidR="00506A97" w:rsidRPr="00D82A3A">
        <w:rPr>
          <w:rFonts w:ascii="Times New Roman" w:hAnsi="Times New Roman" w:cs="Times New Roman"/>
          <w:sz w:val="28"/>
          <w:szCs w:val="28"/>
          <w:lang w:val="uk-UA"/>
        </w:rPr>
        <w:t xml:space="preserve"> 6 </w:t>
      </w:r>
      <w:r w:rsidR="00506A97">
        <w:rPr>
          <w:rFonts w:ascii="Times New Roman" w:hAnsi="Times New Roman" w:cs="Times New Roman"/>
          <w:sz w:val="28"/>
          <w:szCs w:val="28"/>
          <w:lang w:val="uk-UA"/>
        </w:rPr>
        <w:t>ч.</w:t>
      </w:r>
      <w:r w:rsidR="00506A97" w:rsidRPr="00D82A3A">
        <w:rPr>
          <w:rFonts w:ascii="Times New Roman" w:hAnsi="Times New Roman" w:cs="Times New Roman"/>
          <w:sz w:val="28"/>
          <w:szCs w:val="28"/>
          <w:lang w:val="uk-UA"/>
        </w:rPr>
        <w:t xml:space="preserve"> 1 ст</w:t>
      </w:r>
      <w:r w:rsidR="00506A97">
        <w:rPr>
          <w:rFonts w:ascii="Times New Roman" w:hAnsi="Times New Roman" w:cs="Times New Roman"/>
          <w:sz w:val="28"/>
          <w:szCs w:val="28"/>
          <w:lang w:val="uk-UA"/>
        </w:rPr>
        <w:t>.</w:t>
      </w:r>
      <w:r w:rsidR="00506A97" w:rsidRPr="00D82A3A">
        <w:rPr>
          <w:rFonts w:ascii="Times New Roman" w:hAnsi="Times New Roman" w:cs="Times New Roman"/>
          <w:sz w:val="28"/>
          <w:szCs w:val="28"/>
          <w:lang w:val="uk-UA"/>
        </w:rPr>
        <w:t xml:space="preserve"> 26, ч</w:t>
      </w:r>
      <w:r w:rsidR="00506A97">
        <w:rPr>
          <w:rFonts w:ascii="Times New Roman" w:hAnsi="Times New Roman" w:cs="Times New Roman"/>
          <w:sz w:val="28"/>
          <w:szCs w:val="28"/>
          <w:lang w:val="uk-UA"/>
        </w:rPr>
        <w:t>.</w:t>
      </w:r>
      <w:r w:rsidR="00506A97" w:rsidRPr="00D82A3A">
        <w:rPr>
          <w:rFonts w:ascii="Times New Roman" w:hAnsi="Times New Roman" w:cs="Times New Roman"/>
          <w:sz w:val="28"/>
          <w:szCs w:val="28"/>
          <w:lang w:val="uk-UA"/>
        </w:rPr>
        <w:t xml:space="preserve"> 4 ст</w:t>
      </w:r>
      <w:r w:rsidR="00506A97">
        <w:rPr>
          <w:rFonts w:ascii="Times New Roman" w:hAnsi="Times New Roman" w:cs="Times New Roman"/>
          <w:sz w:val="28"/>
          <w:szCs w:val="28"/>
          <w:lang w:val="uk-UA"/>
        </w:rPr>
        <w:t>.</w:t>
      </w:r>
      <w:r w:rsidR="00506A97" w:rsidRPr="00D82A3A">
        <w:rPr>
          <w:rFonts w:ascii="Times New Roman" w:hAnsi="Times New Roman" w:cs="Times New Roman"/>
          <w:sz w:val="28"/>
          <w:szCs w:val="28"/>
          <w:lang w:val="uk-UA"/>
        </w:rPr>
        <w:t xml:space="preserve"> 54</w:t>
      </w:r>
      <w:r w:rsidR="00506A97">
        <w:rPr>
          <w:rFonts w:ascii="Times New Roman" w:hAnsi="Times New Roman" w:cs="Times New Roman"/>
          <w:sz w:val="28"/>
          <w:szCs w:val="28"/>
          <w:lang w:val="uk-UA"/>
        </w:rPr>
        <w:t>,  59</w:t>
      </w:r>
      <w:r w:rsidR="00506A97" w:rsidRPr="00D82A3A">
        <w:rPr>
          <w:rFonts w:ascii="Times New Roman" w:hAnsi="Times New Roman" w:cs="Times New Roman"/>
          <w:sz w:val="28"/>
          <w:szCs w:val="28"/>
          <w:lang w:val="uk-UA"/>
        </w:rPr>
        <w:t xml:space="preserve"> Закону України «Про місцеве самоврядування в Україні», сільська рада</w:t>
      </w:r>
    </w:p>
    <w:p w:rsidR="008F31F1" w:rsidRPr="00D82A3A" w:rsidRDefault="008F31F1" w:rsidP="00506A97">
      <w:pPr>
        <w:shd w:val="clear" w:color="auto" w:fill="FFFFFF" w:themeFill="background1"/>
        <w:spacing w:after="0" w:line="240" w:lineRule="auto"/>
        <w:ind w:firstLine="567"/>
        <w:jc w:val="both"/>
        <w:rPr>
          <w:rFonts w:ascii="Times New Roman" w:hAnsi="Times New Roman" w:cs="Times New Roman"/>
          <w:sz w:val="28"/>
          <w:szCs w:val="28"/>
          <w:lang w:val="uk-UA"/>
        </w:rPr>
      </w:pPr>
    </w:p>
    <w:p w:rsidR="00554523" w:rsidRDefault="00554523" w:rsidP="00554523">
      <w:pPr>
        <w:keepNext/>
        <w:tabs>
          <w:tab w:val="left" w:pos="709"/>
        </w:tabs>
        <w:autoSpaceDE w:val="0"/>
        <w:autoSpaceDN w:val="0"/>
        <w:spacing w:before="120" w:after="120" w:line="240" w:lineRule="auto"/>
        <w:ind w:left="-142" w:right="140" w:firstLine="426"/>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sz w:val="28"/>
          <w:szCs w:val="28"/>
          <w:lang w:val="uk-UA" w:eastAsia="ru-RU"/>
        </w:rPr>
        <w:t xml:space="preserve">                                          ВИРІШИЛА:</w:t>
      </w:r>
    </w:p>
    <w:p w:rsidR="00F37C76" w:rsidRDefault="00554523"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 xml:space="preserve">1. </w:t>
      </w:r>
      <w:r w:rsidR="00CF0736">
        <w:rPr>
          <w:rFonts w:ascii="Times New Roman" w:hAnsi="Times New Roman" w:cs="Times New Roman"/>
          <w:sz w:val="28"/>
          <w:szCs w:val="28"/>
          <w:lang w:val="uk-UA"/>
        </w:rPr>
        <w:t>Змінити назву</w:t>
      </w:r>
      <w:r w:rsidR="00506A97">
        <w:rPr>
          <w:rFonts w:ascii="Times New Roman" w:hAnsi="Times New Roman" w:cs="Times New Roman"/>
          <w:sz w:val="28"/>
          <w:szCs w:val="28"/>
          <w:lang w:val="uk-UA"/>
        </w:rPr>
        <w:t xml:space="preserve"> виконавчого органу ради з «</w:t>
      </w:r>
      <w:r w:rsidR="00CF0736">
        <w:rPr>
          <w:rFonts w:ascii="Times New Roman" w:hAnsi="Times New Roman" w:cs="Times New Roman"/>
          <w:sz w:val="28"/>
          <w:szCs w:val="28"/>
          <w:lang w:val="uk-UA"/>
        </w:rPr>
        <w:t>Відділ управління майном, архітектури та будівництва Якушинецької сільської ради</w:t>
      </w:r>
      <w:r w:rsidR="00506A97">
        <w:rPr>
          <w:rFonts w:ascii="Times New Roman" w:hAnsi="Times New Roman" w:cs="Times New Roman"/>
          <w:sz w:val="28"/>
          <w:szCs w:val="28"/>
          <w:lang w:val="uk-UA"/>
        </w:rPr>
        <w:t>»</w:t>
      </w:r>
      <w:r w:rsidR="00CF0736">
        <w:rPr>
          <w:rFonts w:ascii="Times New Roman" w:hAnsi="Times New Roman" w:cs="Times New Roman"/>
          <w:sz w:val="28"/>
          <w:szCs w:val="28"/>
          <w:lang w:val="uk-UA"/>
        </w:rPr>
        <w:t xml:space="preserve"> на </w:t>
      </w:r>
      <w:r w:rsidR="00506A97">
        <w:rPr>
          <w:rFonts w:ascii="Times New Roman" w:hAnsi="Times New Roman" w:cs="Times New Roman"/>
          <w:sz w:val="28"/>
          <w:szCs w:val="28"/>
          <w:lang w:val="uk-UA"/>
        </w:rPr>
        <w:t>«</w:t>
      </w:r>
      <w:r w:rsidR="0029455F">
        <w:rPr>
          <w:rFonts w:ascii="Times New Roman" w:hAnsi="Times New Roman" w:cs="Times New Roman"/>
          <w:sz w:val="28"/>
          <w:szCs w:val="28"/>
          <w:lang w:val="uk-UA"/>
        </w:rPr>
        <w:t xml:space="preserve">Відділ житлово-комунального господарства, будівництва та земельних відносин </w:t>
      </w:r>
      <w:r w:rsidR="00517E72" w:rsidRPr="00517E72">
        <w:rPr>
          <w:rFonts w:ascii="Times New Roman" w:hAnsi="Times New Roman" w:cs="Times New Roman"/>
          <w:sz w:val="28"/>
          <w:szCs w:val="28"/>
          <w:lang w:val="uk-UA"/>
        </w:rPr>
        <w:t>Якушинецької сільської ради</w:t>
      </w:r>
      <w:r w:rsidR="00506A97">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w:t>
      </w:r>
      <w:r w:rsidR="002218DF">
        <w:rPr>
          <w:rFonts w:ascii="Times New Roman" w:hAnsi="Times New Roman" w:cs="Times New Roman"/>
          <w:sz w:val="28"/>
          <w:szCs w:val="28"/>
          <w:lang w:val="uk-UA"/>
        </w:rPr>
        <w:t>(далі - Відділ)</w:t>
      </w:r>
      <w:r w:rsidR="00BB74F9">
        <w:rPr>
          <w:rFonts w:ascii="Times New Roman" w:hAnsi="Times New Roman" w:cs="Times New Roman"/>
          <w:sz w:val="28"/>
          <w:szCs w:val="28"/>
          <w:lang w:val="uk-UA"/>
        </w:rPr>
        <w:t xml:space="preserve"> </w:t>
      </w:r>
      <w:r w:rsidRPr="00D82A3A">
        <w:rPr>
          <w:rFonts w:ascii="Times New Roman" w:hAnsi="Times New Roman" w:cs="Times New Roman"/>
          <w:sz w:val="28"/>
          <w:szCs w:val="28"/>
          <w:lang w:val="uk-UA"/>
        </w:rPr>
        <w:t>з статусом юридичної особи публічного права</w:t>
      </w:r>
      <w:r w:rsidR="00CF0736">
        <w:rPr>
          <w:rFonts w:ascii="Times New Roman" w:hAnsi="Times New Roman" w:cs="Times New Roman"/>
          <w:sz w:val="28"/>
          <w:szCs w:val="28"/>
          <w:lang w:val="uk-UA"/>
        </w:rPr>
        <w:t xml:space="preserve"> </w:t>
      </w:r>
      <w:r w:rsidR="00CF0736" w:rsidRPr="00D82A3A">
        <w:rPr>
          <w:rFonts w:ascii="Times New Roman" w:hAnsi="Times New Roman" w:cs="Times New Roman"/>
          <w:sz w:val="28"/>
          <w:szCs w:val="28"/>
          <w:lang w:val="uk-UA"/>
        </w:rPr>
        <w:t xml:space="preserve">з штатною чисельністю  </w:t>
      </w:r>
      <w:r w:rsidR="00CF0736">
        <w:rPr>
          <w:rFonts w:ascii="Times New Roman" w:hAnsi="Times New Roman" w:cs="Times New Roman"/>
          <w:sz w:val="28"/>
          <w:szCs w:val="28"/>
          <w:lang w:val="uk-UA"/>
        </w:rPr>
        <w:t>13</w:t>
      </w:r>
      <w:r w:rsidR="00CF0736" w:rsidRPr="00D82A3A">
        <w:rPr>
          <w:rFonts w:ascii="Times New Roman" w:hAnsi="Times New Roman" w:cs="Times New Roman"/>
          <w:sz w:val="28"/>
          <w:szCs w:val="28"/>
          <w:lang w:val="uk-UA"/>
        </w:rPr>
        <w:t xml:space="preserve"> одиниц</w:t>
      </w:r>
      <w:r w:rsidR="00CF0736">
        <w:rPr>
          <w:rFonts w:ascii="Times New Roman" w:hAnsi="Times New Roman" w:cs="Times New Roman"/>
          <w:sz w:val="28"/>
          <w:szCs w:val="28"/>
          <w:lang w:val="uk-UA"/>
        </w:rPr>
        <w:t>ь</w:t>
      </w:r>
      <w:r w:rsidR="00CF0736" w:rsidRPr="00D82A3A">
        <w:rPr>
          <w:rFonts w:ascii="Times New Roman" w:hAnsi="Times New Roman" w:cs="Times New Roman"/>
          <w:sz w:val="28"/>
          <w:szCs w:val="28"/>
          <w:lang w:val="uk-UA"/>
        </w:rPr>
        <w:t>.</w:t>
      </w:r>
    </w:p>
    <w:p w:rsidR="00554523" w:rsidRPr="00D82A3A" w:rsidRDefault="00CF0736"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554523" w:rsidRPr="00D82A3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Внести зміни до </w:t>
      </w:r>
      <w:r w:rsidRPr="00D82A3A">
        <w:rPr>
          <w:rFonts w:ascii="Times New Roman" w:hAnsi="Times New Roman" w:cs="Times New Roman"/>
          <w:sz w:val="28"/>
          <w:szCs w:val="28"/>
          <w:lang w:val="uk-UA"/>
        </w:rPr>
        <w:t>Положення</w:t>
      </w:r>
      <w:r>
        <w:rPr>
          <w:rFonts w:ascii="Times New Roman" w:hAnsi="Times New Roman" w:cs="Times New Roman"/>
          <w:sz w:val="28"/>
          <w:szCs w:val="28"/>
          <w:lang w:val="uk-UA"/>
        </w:rPr>
        <w:t xml:space="preserve">  </w:t>
      </w:r>
      <w:r w:rsidR="002218DF">
        <w:rPr>
          <w:rFonts w:ascii="Times New Roman" w:hAnsi="Times New Roman" w:cs="Times New Roman"/>
          <w:sz w:val="28"/>
          <w:szCs w:val="28"/>
          <w:lang w:val="uk-UA"/>
        </w:rPr>
        <w:t xml:space="preserve">про </w:t>
      </w:r>
      <w:r>
        <w:rPr>
          <w:rFonts w:ascii="Times New Roman" w:hAnsi="Times New Roman" w:cs="Times New Roman"/>
          <w:sz w:val="28"/>
          <w:szCs w:val="28"/>
          <w:lang w:val="uk-UA"/>
        </w:rPr>
        <w:t>Відділ та з</w:t>
      </w:r>
      <w:r w:rsidR="00554523" w:rsidRPr="00D82A3A">
        <w:rPr>
          <w:rFonts w:ascii="Times New Roman" w:hAnsi="Times New Roman" w:cs="Times New Roman"/>
          <w:sz w:val="28"/>
          <w:szCs w:val="28"/>
          <w:lang w:val="uk-UA"/>
        </w:rPr>
        <w:t xml:space="preserve">атвердити </w:t>
      </w:r>
      <w:r w:rsidR="002218DF">
        <w:rPr>
          <w:rFonts w:ascii="Times New Roman" w:hAnsi="Times New Roman" w:cs="Times New Roman"/>
          <w:sz w:val="28"/>
          <w:szCs w:val="28"/>
          <w:lang w:val="uk-UA"/>
        </w:rPr>
        <w:t>його у новій редакції</w:t>
      </w:r>
      <w:r w:rsidR="00554523" w:rsidRPr="00D82A3A">
        <w:rPr>
          <w:rFonts w:ascii="Times New Roman" w:hAnsi="Times New Roman" w:cs="Times New Roman"/>
          <w:sz w:val="28"/>
          <w:szCs w:val="28"/>
          <w:lang w:val="uk-UA"/>
        </w:rPr>
        <w:t xml:space="preserve"> (додається).</w:t>
      </w:r>
    </w:p>
    <w:p w:rsidR="00554523" w:rsidRPr="00D82A3A" w:rsidRDefault="00BB74F9"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554523" w:rsidRPr="00D82A3A">
        <w:rPr>
          <w:rFonts w:ascii="Times New Roman" w:hAnsi="Times New Roman" w:cs="Times New Roman"/>
          <w:sz w:val="28"/>
          <w:szCs w:val="28"/>
          <w:lang w:val="uk-UA"/>
        </w:rPr>
        <w:t xml:space="preserve">. </w:t>
      </w:r>
      <w:r w:rsidR="00D02990">
        <w:rPr>
          <w:rFonts w:ascii="Times New Roman" w:hAnsi="Times New Roman" w:cs="Times New Roman"/>
          <w:sz w:val="28"/>
          <w:szCs w:val="28"/>
          <w:lang w:val="uk-UA"/>
        </w:rPr>
        <w:t>К</w:t>
      </w:r>
      <w:r w:rsidR="00554523" w:rsidRPr="00D82A3A">
        <w:rPr>
          <w:rFonts w:ascii="Times New Roman" w:hAnsi="Times New Roman" w:cs="Times New Roman"/>
          <w:sz w:val="28"/>
          <w:szCs w:val="28"/>
          <w:lang w:val="uk-UA"/>
        </w:rPr>
        <w:t>ерівник</w:t>
      </w:r>
      <w:r w:rsidR="00D02990">
        <w:rPr>
          <w:rFonts w:ascii="Times New Roman" w:hAnsi="Times New Roman" w:cs="Times New Roman"/>
          <w:sz w:val="28"/>
          <w:szCs w:val="28"/>
          <w:lang w:val="uk-UA"/>
        </w:rPr>
        <w:t>у</w:t>
      </w:r>
      <w:r w:rsidR="00554523" w:rsidRPr="00D82A3A">
        <w:rPr>
          <w:rFonts w:ascii="Times New Roman" w:hAnsi="Times New Roman" w:cs="Times New Roman"/>
          <w:sz w:val="28"/>
          <w:szCs w:val="28"/>
          <w:lang w:val="uk-UA"/>
        </w:rPr>
        <w:t xml:space="preserve"> </w:t>
      </w:r>
      <w:r w:rsidR="00517E72" w:rsidRPr="00517E72">
        <w:rPr>
          <w:rFonts w:ascii="Times New Roman" w:hAnsi="Times New Roman" w:cs="Times New Roman"/>
          <w:sz w:val="28"/>
          <w:szCs w:val="28"/>
          <w:lang w:val="uk-UA"/>
        </w:rPr>
        <w:t>Відділ</w:t>
      </w:r>
      <w:r w:rsidR="00517E72">
        <w:rPr>
          <w:rFonts w:ascii="Times New Roman" w:hAnsi="Times New Roman" w:cs="Times New Roman"/>
          <w:sz w:val="28"/>
          <w:szCs w:val="28"/>
          <w:lang w:val="uk-UA"/>
        </w:rPr>
        <w:t>у</w:t>
      </w:r>
      <w:r w:rsidR="00517E72" w:rsidRPr="00517E72">
        <w:rPr>
          <w:rFonts w:ascii="Times New Roman" w:hAnsi="Times New Roman" w:cs="Times New Roman"/>
          <w:sz w:val="28"/>
          <w:szCs w:val="28"/>
          <w:lang w:val="uk-UA"/>
        </w:rPr>
        <w:t xml:space="preserve"> </w:t>
      </w:r>
      <w:r w:rsidR="00517E72">
        <w:rPr>
          <w:rFonts w:ascii="Times New Roman" w:hAnsi="Times New Roman" w:cs="Times New Roman"/>
          <w:sz w:val="28"/>
          <w:szCs w:val="28"/>
          <w:lang w:val="uk-UA"/>
        </w:rPr>
        <w:t>Костюк</w:t>
      </w:r>
      <w:r w:rsidR="00CF0736">
        <w:rPr>
          <w:rFonts w:ascii="Times New Roman" w:hAnsi="Times New Roman" w:cs="Times New Roman"/>
          <w:sz w:val="28"/>
          <w:szCs w:val="28"/>
          <w:lang w:val="uk-UA"/>
        </w:rPr>
        <w:t>у</w:t>
      </w:r>
      <w:r w:rsidR="00517E72">
        <w:rPr>
          <w:rFonts w:ascii="Times New Roman" w:hAnsi="Times New Roman" w:cs="Times New Roman"/>
          <w:sz w:val="28"/>
          <w:szCs w:val="28"/>
          <w:lang w:val="uk-UA"/>
        </w:rPr>
        <w:t xml:space="preserve"> В.М.</w:t>
      </w:r>
      <w:r w:rsidR="00554523" w:rsidRPr="00D82A3A">
        <w:rPr>
          <w:rFonts w:ascii="Times New Roman" w:hAnsi="Times New Roman" w:cs="Times New Roman"/>
          <w:sz w:val="28"/>
          <w:szCs w:val="28"/>
          <w:lang w:val="uk-UA"/>
        </w:rPr>
        <w:t xml:space="preserve"> здійснити заходи щодо</w:t>
      </w:r>
      <w:r w:rsidR="00CF0736">
        <w:rPr>
          <w:rFonts w:ascii="Times New Roman" w:hAnsi="Times New Roman" w:cs="Times New Roman"/>
          <w:sz w:val="28"/>
          <w:szCs w:val="28"/>
          <w:lang w:val="uk-UA"/>
        </w:rPr>
        <w:t xml:space="preserve"> внесення </w:t>
      </w:r>
      <w:r w:rsidR="008F31F1">
        <w:rPr>
          <w:rFonts w:ascii="Times New Roman" w:hAnsi="Times New Roman" w:cs="Times New Roman"/>
          <w:sz w:val="28"/>
          <w:szCs w:val="28"/>
          <w:lang w:val="uk-UA"/>
        </w:rPr>
        <w:t xml:space="preserve">відповідних </w:t>
      </w:r>
      <w:r w:rsidR="00CF0736">
        <w:rPr>
          <w:rFonts w:ascii="Times New Roman" w:hAnsi="Times New Roman" w:cs="Times New Roman"/>
          <w:sz w:val="28"/>
          <w:szCs w:val="28"/>
          <w:lang w:val="uk-UA"/>
        </w:rPr>
        <w:t xml:space="preserve">змін до </w:t>
      </w:r>
      <w:r w:rsidR="008F31F1">
        <w:rPr>
          <w:rFonts w:ascii="Times New Roman" w:hAnsi="Times New Roman" w:cs="Times New Roman"/>
          <w:sz w:val="28"/>
          <w:szCs w:val="28"/>
          <w:lang w:val="uk-UA"/>
        </w:rPr>
        <w:t xml:space="preserve">Єдиного </w:t>
      </w:r>
      <w:r w:rsidR="00CF0736">
        <w:rPr>
          <w:rFonts w:ascii="Times New Roman" w:eastAsia="Times New Roman" w:hAnsi="Times New Roman" w:cs="Times New Roman"/>
          <w:sz w:val="28"/>
          <w:szCs w:val="28"/>
          <w:lang w:val="uk-UA" w:eastAsia="ru-RU"/>
        </w:rPr>
        <w:t>реєстру юридичних осіб, фізичних осіб-підприємців та громадських формувань</w:t>
      </w:r>
      <w:r w:rsidR="00554523" w:rsidRPr="00D82A3A">
        <w:rPr>
          <w:rFonts w:ascii="Times New Roman" w:hAnsi="Times New Roman" w:cs="Times New Roman"/>
          <w:sz w:val="28"/>
          <w:szCs w:val="28"/>
          <w:lang w:val="uk-UA"/>
        </w:rPr>
        <w:t>.</w:t>
      </w:r>
    </w:p>
    <w:p w:rsidR="00554523" w:rsidRPr="00D82A3A" w:rsidRDefault="00554523" w:rsidP="00554523">
      <w:pPr>
        <w:pStyle w:val="3"/>
        <w:tabs>
          <w:tab w:val="num" w:pos="1122"/>
        </w:tabs>
        <w:autoSpaceDE w:val="0"/>
        <w:autoSpaceDN w:val="0"/>
        <w:adjustRightInd w:val="0"/>
        <w:spacing w:before="0" w:after="0"/>
        <w:jc w:val="both"/>
        <w:rPr>
          <w:rFonts w:ascii="Times New Roman" w:hAnsi="Times New Roman"/>
          <w:b w:val="0"/>
          <w:bCs w:val="0"/>
          <w:i/>
          <w:sz w:val="28"/>
          <w:szCs w:val="28"/>
          <w:lang w:val="uk-UA"/>
        </w:rPr>
      </w:pPr>
      <w:r w:rsidRPr="00D82A3A">
        <w:rPr>
          <w:rFonts w:ascii="Times New Roman" w:hAnsi="Times New Roman"/>
          <w:b w:val="0"/>
          <w:bCs w:val="0"/>
          <w:sz w:val="28"/>
          <w:szCs w:val="28"/>
          <w:lang w:val="uk-UA"/>
        </w:rPr>
        <w:t xml:space="preserve">       </w:t>
      </w:r>
      <w:r w:rsidR="008F31F1">
        <w:rPr>
          <w:rFonts w:ascii="Times New Roman" w:hAnsi="Times New Roman"/>
          <w:b w:val="0"/>
          <w:bCs w:val="0"/>
          <w:sz w:val="28"/>
          <w:szCs w:val="28"/>
          <w:lang w:val="uk-UA"/>
        </w:rPr>
        <w:t>4</w:t>
      </w:r>
      <w:r w:rsidRPr="00D82A3A">
        <w:rPr>
          <w:rFonts w:ascii="Times New Roman" w:hAnsi="Times New Roman"/>
          <w:b w:val="0"/>
          <w:sz w:val="28"/>
          <w:szCs w:val="28"/>
          <w:lang w:val="uk-UA"/>
        </w:rPr>
        <w:t xml:space="preserve">. </w:t>
      </w:r>
      <w:r w:rsidR="001E5AC0" w:rsidRPr="00D82A3A">
        <w:rPr>
          <w:rFonts w:ascii="Times New Roman" w:hAnsi="Times New Roman"/>
          <w:b w:val="0"/>
          <w:sz w:val="28"/>
          <w:szCs w:val="28"/>
          <w:lang w:val="uk-UA"/>
        </w:rPr>
        <w:t>Контроль за виконанням даного рішення покласти на постійну комісію сільської ради</w:t>
      </w:r>
      <w:r w:rsidR="001E5AC0" w:rsidRPr="00D82A3A">
        <w:rPr>
          <w:rFonts w:ascii="Times New Roman" w:hAnsi="Times New Roman"/>
          <w:b w:val="0"/>
          <w:bCs w:val="0"/>
          <w:sz w:val="28"/>
          <w:szCs w:val="28"/>
          <w:lang w:val="uk-UA"/>
        </w:rPr>
        <w:t xml:space="preserve"> з питань планування, фінансів, бюджету, соціально</w:t>
      </w:r>
      <w:r w:rsidR="001E5AC0">
        <w:rPr>
          <w:rFonts w:ascii="Times New Roman" w:hAnsi="Times New Roman"/>
          <w:b w:val="0"/>
          <w:bCs w:val="0"/>
          <w:sz w:val="28"/>
          <w:szCs w:val="28"/>
          <w:lang w:val="uk-UA"/>
        </w:rPr>
        <w:t>-</w:t>
      </w:r>
      <w:r w:rsidR="001E5AC0" w:rsidRPr="00D82A3A">
        <w:rPr>
          <w:rFonts w:ascii="Times New Roman" w:hAnsi="Times New Roman"/>
          <w:b w:val="0"/>
          <w:bCs w:val="0"/>
          <w:sz w:val="28"/>
          <w:szCs w:val="28"/>
          <w:lang w:val="uk-UA"/>
        </w:rPr>
        <w:t>економічного розвитку та здійснення державної регуляторної політики</w:t>
      </w:r>
      <w:r w:rsidR="001E5AC0">
        <w:rPr>
          <w:rFonts w:ascii="Times New Roman" w:hAnsi="Times New Roman"/>
          <w:b w:val="0"/>
          <w:bCs w:val="0"/>
          <w:sz w:val="28"/>
          <w:szCs w:val="28"/>
          <w:lang w:val="uk-UA"/>
        </w:rPr>
        <w:t xml:space="preserve"> (Янчук В.І.).</w:t>
      </w:r>
    </w:p>
    <w:p w:rsidR="00554523" w:rsidRDefault="00554523" w:rsidP="00554523">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902CC4" w:rsidRPr="00D82A3A" w:rsidRDefault="00902CC4" w:rsidP="00554523">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554523" w:rsidRDefault="00517E72" w:rsidP="0029455F">
      <w:pPr>
        <w:tabs>
          <w:tab w:val="left" w:pos="709"/>
        </w:tabs>
        <w:autoSpaceDE w:val="0"/>
        <w:autoSpaceDN w:val="0"/>
        <w:spacing w:after="0" w:line="240" w:lineRule="auto"/>
        <w:ind w:right="282"/>
        <w:rPr>
          <w:rFonts w:ascii="Times New Roman" w:hAnsi="Times New Roman" w:cs="Times New Roman"/>
          <w:sz w:val="24"/>
          <w:szCs w:val="24"/>
          <w:lang w:val="uk-UA"/>
        </w:rPr>
      </w:pPr>
      <w:r>
        <w:rPr>
          <w:rFonts w:ascii="Times New Roman" w:eastAsia="Times New Roman" w:hAnsi="Times New Roman" w:cs="Times New Roman"/>
          <w:b/>
          <w:bCs/>
          <w:sz w:val="28"/>
          <w:szCs w:val="28"/>
          <w:lang w:val="uk-UA" w:eastAsia="ru-RU"/>
        </w:rPr>
        <w:t>С</w:t>
      </w:r>
      <w:r w:rsidR="00554523" w:rsidRPr="00D82A3A">
        <w:rPr>
          <w:rFonts w:ascii="Times New Roman" w:eastAsia="Times New Roman" w:hAnsi="Times New Roman" w:cs="Times New Roman"/>
          <w:b/>
          <w:bCs/>
          <w:sz w:val="28"/>
          <w:szCs w:val="28"/>
          <w:lang w:val="uk-UA" w:eastAsia="ru-RU"/>
        </w:rPr>
        <w:t xml:space="preserve">ільський голова                                                     </w:t>
      </w:r>
      <w:r w:rsidR="0029455F">
        <w:rPr>
          <w:rFonts w:ascii="Times New Roman" w:eastAsia="Times New Roman" w:hAnsi="Times New Roman" w:cs="Times New Roman"/>
          <w:b/>
          <w:bCs/>
          <w:sz w:val="28"/>
          <w:szCs w:val="28"/>
          <w:lang w:val="uk-UA" w:eastAsia="ru-RU"/>
        </w:rPr>
        <w:t xml:space="preserve"> </w:t>
      </w:r>
      <w:r w:rsidR="00554523" w:rsidRPr="00D82A3A">
        <w:rPr>
          <w:rFonts w:ascii="Times New Roman" w:eastAsia="Times New Roman" w:hAnsi="Times New Roman" w:cs="Times New Roman"/>
          <w:b/>
          <w:bCs/>
          <w:sz w:val="28"/>
          <w:szCs w:val="28"/>
          <w:lang w:val="uk-UA" w:eastAsia="ru-RU"/>
        </w:rPr>
        <w:t xml:space="preserve">                 В.С.</w:t>
      </w:r>
      <w:r w:rsidR="0029455F">
        <w:rPr>
          <w:rFonts w:ascii="Times New Roman" w:eastAsia="Times New Roman" w:hAnsi="Times New Roman" w:cs="Times New Roman"/>
          <w:b/>
          <w:bCs/>
          <w:sz w:val="28"/>
          <w:szCs w:val="28"/>
          <w:lang w:val="uk-UA" w:eastAsia="ru-RU"/>
        </w:rPr>
        <w:t xml:space="preserve"> </w:t>
      </w:r>
      <w:r w:rsidR="00554523" w:rsidRPr="00D82A3A">
        <w:rPr>
          <w:rFonts w:ascii="Times New Roman" w:eastAsia="Times New Roman" w:hAnsi="Times New Roman" w:cs="Times New Roman"/>
          <w:b/>
          <w:bCs/>
          <w:sz w:val="28"/>
          <w:szCs w:val="28"/>
          <w:lang w:val="uk-UA" w:eastAsia="ru-RU"/>
        </w:rPr>
        <w:t>Романюк</w:t>
      </w:r>
      <w:r w:rsidR="00554523" w:rsidRPr="00EB2E67">
        <w:rPr>
          <w:rFonts w:ascii="Times New Roman" w:hAnsi="Times New Roman" w:cs="Times New Roman"/>
          <w:sz w:val="24"/>
          <w:szCs w:val="24"/>
          <w:lang w:val="uk-UA"/>
        </w:rPr>
        <w:t xml:space="preserve"> </w:t>
      </w: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80574A">
      <w:pPr>
        <w:shd w:val="clear" w:color="auto" w:fill="FFFFFF" w:themeFill="background1"/>
        <w:spacing w:after="0" w:line="240" w:lineRule="auto"/>
        <w:jc w:val="both"/>
        <w:rPr>
          <w:rFonts w:ascii="Times New Roman" w:hAnsi="Times New Roman" w:cs="Times New Roman"/>
          <w:sz w:val="28"/>
          <w:szCs w:val="28"/>
          <w:lang w:val="uk-UA"/>
        </w:rPr>
      </w:pPr>
    </w:p>
    <w:p w:rsidR="0080574A" w:rsidRPr="0018464E" w:rsidRDefault="0080574A" w:rsidP="0080574A">
      <w:pPr>
        <w:shd w:val="clear" w:color="auto" w:fill="FFFFFF" w:themeFill="background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18464E">
        <w:rPr>
          <w:rFonts w:ascii="Times New Roman" w:hAnsi="Times New Roman" w:cs="Times New Roman"/>
          <w:sz w:val="28"/>
          <w:szCs w:val="28"/>
          <w:lang w:val="uk-UA"/>
        </w:rPr>
        <w:t xml:space="preserve">                  Затверджено</w:t>
      </w:r>
    </w:p>
    <w:p w:rsidR="0080574A" w:rsidRPr="0018464E" w:rsidRDefault="0080574A" w:rsidP="0080574A">
      <w:pPr>
        <w:shd w:val="clear" w:color="auto" w:fill="FFFFFF" w:themeFill="background1"/>
        <w:spacing w:after="0" w:line="240" w:lineRule="auto"/>
        <w:jc w:val="center"/>
        <w:rPr>
          <w:rFonts w:ascii="Times New Roman" w:hAnsi="Times New Roman" w:cs="Times New Roman"/>
          <w:bCs/>
          <w:sz w:val="28"/>
          <w:szCs w:val="28"/>
          <w:lang w:val="uk-UA"/>
        </w:rPr>
      </w:pPr>
      <w:r w:rsidRPr="001846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8464E">
        <w:rPr>
          <w:rFonts w:ascii="Times New Roman" w:hAnsi="Times New Roman" w:cs="Times New Roman"/>
          <w:sz w:val="28"/>
          <w:szCs w:val="28"/>
          <w:lang w:val="uk-UA"/>
        </w:rPr>
        <w:t xml:space="preserve">                 </w:t>
      </w:r>
      <w:r w:rsidRPr="0018464E">
        <w:rPr>
          <w:rFonts w:ascii="Times New Roman" w:hAnsi="Times New Roman" w:cs="Times New Roman"/>
          <w:bCs/>
          <w:sz w:val="28"/>
          <w:szCs w:val="28"/>
          <w:lang w:val="uk-UA"/>
        </w:rPr>
        <w:t xml:space="preserve">рішенням 7 сесії 8 скликання                                                                                                                          </w:t>
      </w:r>
    </w:p>
    <w:p w:rsidR="0080574A" w:rsidRPr="0018464E" w:rsidRDefault="0080574A" w:rsidP="0080574A">
      <w:pPr>
        <w:shd w:val="clear" w:color="auto" w:fill="FFFFFF" w:themeFill="background1"/>
        <w:spacing w:after="0" w:line="240" w:lineRule="auto"/>
        <w:jc w:val="center"/>
        <w:rPr>
          <w:rFonts w:ascii="Times New Roman" w:hAnsi="Times New Roman" w:cs="Times New Roman"/>
          <w:bCs/>
          <w:sz w:val="28"/>
          <w:szCs w:val="28"/>
          <w:lang w:val="uk-UA"/>
        </w:rPr>
      </w:pPr>
      <w:r w:rsidRPr="0018464E">
        <w:rPr>
          <w:rFonts w:ascii="Times New Roman" w:hAnsi="Times New Roman" w:cs="Times New Roman"/>
          <w:bCs/>
          <w:sz w:val="28"/>
          <w:szCs w:val="28"/>
          <w:lang w:val="uk-UA"/>
        </w:rPr>
        <w:t xml:space="preserve">                                                                     сільської ради від 29.05.2021  № ____</w:t>
      </w:r>
    </w:p>
    <w:p w:rsidR="0080574A" w:rsidRPr="0018464E" w:rsidRDefault="0080574A" w:rsidP="0080574A">
      <w:pPr>
        <w:shd w:val="clear" w:color="auto" w:fill="FFFFFF" w:themeFill="background1"/>
        <w:spacing w:after="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bookmarkStart w:id="1" w:name="n306"/>
      <w:bookmarkStart w:id="2" w:name="n307"/>
      <w:bookmarkEnd w:id="1"/>
      <w:bookmarkEnd w:id="2"/>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ПОЛОЖЕННЯ</w:t>
      </w: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ПРО ВІДДІЛ ЖИТЛОВО-КОМУНАЛЬНОГО ГОСПОДАРСТВА, БУДІВНИЦТВА ТА ЗЕМЕЛЬНИХ ВІДНОСИН </w:t>
      </w: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ЯКУШИНЕЦЬКОЇ СІЛЬСЬКОЇ РАДИ</w:t>
      </w: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 новій редакції)</w:t>
      </w: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 </w:t>
      </w:r>
      <w:proofErr w:type="spellStart"/>
      <w:r>
        <w:rPr>
          <w:rFonts w:ascii="Times New Roman" w:hAnsi="Times New Roman" w:cs="Times New Roman"/>
          <w:b/>
          <w:bCs/>
          <w:sz w:val="28"/>
          <w:szCs w:val="28"/>
          <w:lang w:val="uk-UA"/>
        </w:rPr>
        <w:t>Якушинці</w:t>
      </w:r>
      <w:proofErr w:type="spellEnd"/>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2021 рік</w:t>
      </w:r>
    </w:p>
    <w:p w:rsidR="0080574A"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rsidR="0080574A" w:rsidRPr="006555C0"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lastRenderedPageBreak/>
        <w:t>1. Загальні положення</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58012F">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w:t>
      </w:r>
      <w:r>
        <w:rPr>
          <w:rFonts w:ascii="Times New Roman" w:hAnsi="Times New Roman" w:cs="Times New Roman"/>
          <w:sz w:val="28"/>
          <w:szCs w:val="28"/>
          <w:lang w:val="uk-UA"/>
        </w:rPr>
        <w:t>житлово-комунального господарства будівництва та земельних відносин Якушинецької</w:t>
      </w:r>
      <w:r w:rsidRPr="006555C0">
        <w:rPr>
          <w:rFonts w:ascii="Times New Roman" w:hAnsi="Times New Roman" w:cs="Times New Roman"/>
          <w:sz w:val="28"/>
          <w:szCs w:val="28"/>
          <w:lang w:val="uk-UA"/>
        </w:rPr>
        <w:t xml:space="preserve"> сільської (далі –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 xml:space="preserve"> (попередня назва - відділ управління майном, архітектури та будівництва Якушинецької сільської ради)</w:t>
      </w:r>
      <w:r w:rsidRPr="006555C0">
        <w:rPr>
          <w:rFonts w:ascii="Times New Roman" w:hAnsi="Times New Roman" w:cs="Times New Roman"/>
          <w:sz w:val="28"/>
          <w:szCs w:val="28"/>
          <w:lang w:val="uk-UA"/>
        </w:rPr>
        <w:t xml:space="preserve"> 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виконавчим органом </w:t>
      </w:r>
      <w:r>
        <w:rPr>
          <w:rFonts w:ascii="Times New Roman" w:hAnsi="Times New Roman" w:cs="Times New Roman"/>
          <w:sz w:val="28"/>
          <w:szCs w:val="28"/>
          <w:lang w:val="uk-UA"/>
        </w:rPr>
        <w:t>Якушинецької</w:t>
      </w:r>
      <w:r w:rsidRPr="006555C0">
        <w:rPr>
          <w:rFonts w:ascii="Times New Roman" w:hAnsi="Times New Roman" w:cs="Times New Roman"/>
          <w:sz w:val="28"/>
          <w:szCs w:val="28"/>
          <w:lang w:val="uk-UA"/>
        </w:rPr>
        <w:t xml:space="preserve"> сільської ради</w:t>
      </w:r>
      <w:r>
        <w:rPr>
          <w:rFonts w:ascii="Times New Roman" w:hAnsi="Times New Roman" w:cs="Times New Roman"/>
          <w:sz w:val="28"/>
          <w:szCs w:val="28"/>
          <w:lang w:val="uk-UA"/>
        </w:rPr>
        <w:t xml:space="preserve"> (далі -  сільська рада)</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який створено рішенням №65 2 сесії 8 скликання  Якушинецької сільської ради від 15.12.2020</w:t>
      </w:r>
      <w:r w:rsidRPr="006555C0">
        <w:rPr>
          <w:rFonts w:ascii="Times New Roman" w:hAnsi="Times New Roman" w:cs="Times New Roman"/>
          <w:sz w:val="28"/>
          <w:szCs w:val="28"/>
          <w:lang w:val="uk-UA"/>
        </w:rPr>
        <w:t xml:space="preserve">. </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1.2.В</w:t>
      </w:r>
      <w:r w:rsidRPr="006555C0">
        <w:rPr>
          <w:rFonts w:ascii="Times New Roman" w:hAnsi="Times New Roman" w:cs="Times New Roman"/>
          <w:sz w:val="28"/>
          <w:szCs w:val="28"/>
          <w:lang w:val="uk-UA"/>
        </w:rPr>
        <w:t>ідділ  підзвітни</w:t>
      </w:r>
      <w:r>
        <w:rPr>
          <w:rFonts w:ascii="Times New Roman" w:hAnsi="Times New Roman" w:cs="Times New Roman"/>
          <w:sz w:val="28"/>
          <w:szCs w:val="28"/>
          <w:lang w:val="uk-UA"/>
        </w:rPr>
        <w:t xml:space="preserve">й та </w:t>
      </w:r>
      <w:r w:rsidRPr="006555C0">
        <w:rPr>
          <w:rFonts w:ascii="Times New Roman" w:hAnsi="Times New Roman" w:cs="Times New Roman"/>
          <w:sz w:val="28"/>
          <w:szCs w:val="28"/>
          <w:lang w:val="uk-UA"/>
        </w:rPr>
        <w:t>підконтрольни</w:t>
      </w:r>
      <w:r>
        <w:rPr>
          <w:rFonts w:ascii="Times New Roman" w:hAnsi="Times New Roman" w:cs="Times New Roman"/>
          <w:sz w:val="28"/>
          <w:szCs w:val="28"/>
          <w:lang w:val="uk-UA"/>
        </w:rPr>
        <w:t>й</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сільській р</w:t>
      </w:r>
      <w:r w:rsidRPr="006555C0">
        <w:rPr>
          <w:rFonts w:ascii="Times New Roman" w:hAnsi="Times New Roman" w:cs="Times New Roman"/>
          <w:sz w:val="28"/>
          <w:szCs w:val="28"/>
          <w:lang w:val="uk-UA"/>
        </w:rPr>
        <w:t xml:space="preserve">аді, підпорядкований </w:t>
      </w:r>
      <w:r>
        <w:rPr>
          <w:rFonts w:ascii="Times New Roman" w:hAnsi="Times New Roman" w:cs="Times New Roman"/>
          <w:sz w:val="28"/>
          <w:szCs w:val="28"/>
          <w:lang w:val="uk-UA"/>
        </w:rPr>
        <w:t>керівництву апарату сільської ради відповідно до розподілу обов’язків.</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6555C0">
        <w:rPr>
          <w:rFonts w:ascii="Times New Roman" w:hAnsi="Times New Roman" w:cs="Times New Roman"/>
          <w:sz w:val="28"/>
          <w:szCs w:val="28"/>
          <w:lang w:val="uk-UA"/>
        </w:rPr>
        <w:t xml:space="preserve">У своїй діяльності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керується Конституцією </w:t>
      </w:r>
      <w:r>
        <w:rPr>
          <w:rFonts w:ascii="Times New Roman" w:hAnsi="Times New Roman" w:cs="Times New Roman"/>
          <w:sz w:val="28"/>
          <w:szCs w:val="28"/>
          <w:lang w:val="uk-UA"/>
        </w:rPr>
        <w:t xml:space="preserve">та законами </w:t>
      </w:r>
      <w:r w:rsidRPr="006555C0">
        <w:rPr>
          <w:rFonts w:ascii="Times New Roman" w:hAnsi="Times New Roman" w:cs="Times New Roman"/>
          <w:sz w:val="28"/>
          <w:szCs w:val="28"/>
          <w:lang w:val="uk-UA"/>
        </w:rPr>
        <w:t>України, актами Президента України, Верховної Ради України,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Кабінету Міністрів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України</w:t>
      </w:r>
      <w:r>
        <w:rPr>
          <w:rFonts w:ascii="Times New Roman" w:hAnsi="Times New Roman" w:cs="Times New Roman"/>
          <w:sz w:val="28"/>
          <w:szCs w:val="28"/>
          <w:lang w:val="uk-UA"/>
        </w:rPr>
        <w:t>,</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центральних органів виконавчої влади, які регулюють питання, що відносяться до  напрямку роботи відділу, актами сільської </w:t>
      </w:r>
      <w:r w:rsidRPr="006555C0">
        <w:rPr>
          <w:rFonts w:ascii="Times New Roman" w:hAnsi="Times New Roman" w:cs="Times New Roman"/>
          <w:sz w:val="28"/>
          <w:szCs w:val="28"/>
          <w:lang w:val="uk-UA"/>
        </w:rPr>
        <w:t>ради</w:t>
      </w:r>
      <w:r>
        <w:rPr>
          <w:rFonts w:ascii="Times New Roman" w:hAnsi="Times New Roman" w:cs="Times New Roman"/>
          <w:sz w:val="28"/>
          <w:szCs w:val="28"/>
          <w:lang w:val="uk-UA"/>
        </w:rPr>
        <w:t xml:space="preserve">,  її виконавчого комітету, </w:t>
      </w:r>
      <w:r w:rsidRPr="006555C0">
        <w:rPr>
          <w:rFonts w:ascii="Times New Roman" w:hAnsi="Times New Roman" w:cs="Times New Roman"/>
          <w:sz w:val="28"/>
          <w:szCs w:val="28"/>
          <w:lang w:val="uk-UA"/>
        </w:rPr>
        <w:t>сільського голови, а також цим Положенням.</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1.4.В</w:t>
      </w:r>
      <w:r w:rsidRPr="006555C0">
        <w:rPr>
          <w:rFonts w:ascii="Times New Roman" w:hAnsi="Times New Roman" w:cs="Times New Roman"/>
          <w:sz w:val="28"/>
          <w:szCs w:val="28"/>
          <w:lang w:val="uk-UA"/>
        </w:rPr>
        <w:t>ідділ є юридичною особою публічного права, має самостійний баланс,</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рахунки в органах Державної казначейської служби України, печатку із зображенням</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Державного Герба України та своїм найменуванням, власні бланки та штампи.</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1.5.Повна назва відділу:</w:t>
      </w:r>
      <w:r w:rsidRPr="00A465FE">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w:t>
      </w:r>
      <w:r>
        <w:rPr>
          <w:rFonts w:ascii="Times New Roman" w:hAnsi="Times New Roman" w:cs="Times New Roman"/>
          <w:sz w:val="28"/>
          <w:szCs w:val="28"/>
          <w:lang w:val="uk-UA"/>
        </w:rPr>
        <w:t>житлово-комунального господарства, будівництва та земельних відносин Якушинецької</w:t>
      </w:r>
      <w:r w:rsidRPr="006555C0">
        <w:rPr>
          <w:rFonts w:ascii="Times New Roman" w:hAnsi="Times New Roman" w:cs="Times New Roman"/>
          <w:sz w:val="28"/>
          <w:szCs w:val="28"/>
          <w:lang w:val="uk-UA"/>
        </w:rPr>
        <w:t xml:space="preserve"> сільської</w:t>
      </w:r>
      <w:r>
        <w:rPr>
          <w:rFonts w:ascii="Times New Roman" w:hAnsi="Times New Roman" w:cs="Times New Roman"/>
          <w:sz w:val="28"/>
          <w:szCs w:val="28"/>
          <w:lang w:val="uk-UA"/>
        </w:rPr>
        <w:t xml:space="preserve"> ради.</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1.6.Скорочена назва відділу: В</w:t>
      </w:r>
      <w:r w:rsidRPr="006555C0">
        <w:rPr>
          <w:rFonts w:ascii="Times New Roman" w:hAnsi="Times New Roman" w:cs="Times New Roman"/>
          <w:sz w:val="28"/>
          <w:szCs w:val="28"/>
          <w:lang w:val="uk-UA"/>
        </w:rPr>
        <w:t xml:space="preserve">ідділ </w:t>
      </w:r>
      <w:r>
        <w:rPr>
          <w:rFonts w:ascii="Times New Roman" w:hAnsi="Times New Roman" w:cs="Times New Roman"/>
          <w:sz w:val="28"/>
          <w:szCs w:val="28"/>
          <w:lang w:val="uk-UA"/>
        </w:rPr>
        <w:t xml:space="preserve">житлово-комунального господарства. </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1.7.Місцезнаходження:Україна, Вінницька область, Вінницький район, село </w:t>
      </w:r>
      <w:proofErr w:type="spellStart"/>
      <w:r>
        <w:rPr>
          <w:rFonts w:ascii="Times New Roman" w:hAnsi="Times New Roman" w:cs="Times New Roman"/>
          <w:sz w:val="28"/>
          <w:szCs w:val="28"/>
          <w:lang w:val="uk-UA"/>
        </w:rPr>
        <w:t>Якушинці</w:t>
      </w:r>
      <w:proofErr w:type="spellEnd"/>
      <w:r>
        <w:rPr>
          <w:rFonts w:ascii="Times New Roman" w:hAnsi="Times New Roman" w:cs="Times New Roman"/>
          <w:sz w:val="28"/>
          <w:szCs w:val="28"/>
          <w:lang w:val="uk-UA"/>
        </w:rPr>
        <w:t>, вулиця Новоселів,1, поштовий індекс 23222.</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p>
    <w:p w:rsidR="0080574A"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 xml:space="preserve">2. Основними завданнями </w:t>
      </w:r>
      <w:r>
        <w:rPr>
          <w:rFonts w:ascii="Times New Roman" w:hAnsi="Times New Roman" w:cs="Times New Roman"/>
          <w:b/>
          <w:bCs/>
          <w:sz w:val="28"/>
          <w:szCs w:val="28"/>
          <w:lang w:val="uk-UA"/>
        </w:rPr>
        <w:t>В</w:t>
      </w:r>
      <w:r w:rsidRPr="006555C0">
        <w:rPr>
          <w:rFonts w:ascii="Times New Roman" w:hAnsi="Times New Roman" w:cs="Times New Roman"/>
          <w:b/>
          <w:bCs/>
          <w:sz w:val="28"/>
          <w:szCs w:val="28"/>
          <w:lang w:val="uk-UA"/>
        </w:rPr>
        <w:t>ідділу є:</w:t>
      </w:r>
    </w:p>
    <w:p w:rsidR="0080574A"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t>2.1. Р</w:t>
      </w:r>
      <w:r w:rsidRPr="00705CA0">
        <w:rPr>
          <w:color w:val="333333"/>
          <w:sz w:val="28"/>
          <w:szCs w:val="28"/>
        </w:rPr>
        <w:t>озробленн</w:t>
      </w:r>
      <w:r>
        <w:rPr>
          <w:color w:val="333333"/>
          <w:sz w:val="28"/>
          <w:szCs w:val="28"/>
        </w:rPr>
        <w:t>я</w:t>
      </w:r>
      <w:r w:rsidRPr="00705CA0">
        <w:rPr>
          <w:color w:val="333333"/>
          <w:sz w:val="28"/>
          <w:szCs w:val="28"/>
        </w:rPr>
        <w:t xml:space="preserve"> проектів програм економічного і соціального розвитку територіальної громади, цільових програм, спрямованих на підвищення рівня забезпеченості житлово-комунальними послугами, поліпшення їх якості, тощо та забезпечення їх реалізації.</w:t>
      </w:r>
    </w:p>
    <w:p w:rsidR="0080574A" w:rsidRPr="0058012F" w:rsidRDefault="0080574A" w:rsidP="0080574A">
      <w:pPr>
        <w:pStyle w:val="Default"/>
        <w:spacing w:after="60"/>
        <w:ind w:firstLine="567"/>
        <w:jc w:val="both"/>
        <w:rPr>
          <w:sz w:val="28"/>
          <w:szCs w:val="28"/>
        </w:rPr>
      </w:pPr>
      <w:r>
        <w:rPr>
          <w:sz w:val="28"/>
          <w:szCs w:val="28"/>
        </w:rPr>
        <w:t>2.2. Впровадження</w:t>
      </w:r>
      <w:r w:rsidRPr="00705CA0">
        <w:rPr>
          <w:sz w:val="28"/>
          <w:szCs w:val="28"/>
        </w:rPr>
        <w:t xml:space="preserve"> на території громади державної політики комплексного розвитку комунального господарства в сфері благоустрою та створення умов щодо утримання, відновлення і захисту сприятливого для життєдіяльності населення середовища, захист</w:t>
      </w:r>
      <w:r>
        <w:rPr>
          <w:sz w:val="28"/>
          <w:szCs w:val="28"/>
        </w:rPr>
        <w:t>у</w:t>
      </w:r>
      <w:r w:rsidRPr="00705CA0">
        <w:rPr>
          <w:sz w:val="28"/>
          <w:szCs w:val="28"/>
        </w:rPr>
        <w:t xml:space="preserve"> довкілля, створення умов для реалізації прав іншими суб'єктами у сфері благоустрою. </w:t>
      </w:r>
    </w:p>
    <w:p w:rsidR="0080574A" w:rsidRDefault="0080574A" w:rsidP="0080574A">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8879B7">
        <w:rPr>
          <w:rFonts w:ascii="Times New Roman" w:hAnsi="Times New Roman" w:cs="Times New Roman"/>
          <w:color w:val="292B2C"/>
          <w:sz w:val="28"/>
          <w:szCs w:val="28"/>
          <w:lang w:val="uk-UA"/>
        </w:rPr>
        <w:t>2.</w:t>
      </w:r>
      <w:r>
        <w:rPr>
          <w:rFonts w:ascii="Times New Roman" w:hAnsi="Times New Roman" w:cs="Times New Roman"/>
          <w:color w:val="292B2C"/>
          <w:sz w:val="28"/>
          <w:szCs w:val="28"/>
          <w:lang w:val="uk-UA"/>
        </w:rPr>
        <w:t>3</w:t>
      </w:r>
      <w:r w:rsidRPr="008879B7">
        <w:rPr>
          <w:rFonts w:ascii="Times New Roman" w:hAnsi="Times New Roman" w:cs="Times New Roman"/>
          <w:color w:val="292B2C"/>
          <w:sz w:val="28"/>
          <w:szCs w:val="28"/>
          <w:lang w:val="uk-UA"/>
        </w:rPr>
        <w:t>.</w:t>
      </w:r>
      <w:r>
        <w:rPr>
          <w:rFonts w:ascii="Times New Roman" w:hAnsi="Times New Roman" w:cs="Times New Roman"/>
          <w:color w:val="292B2C"/>
          <w:sz w:val="28"/>
          <w:szCs w:val="28"/>
          <w:lang w:val="uk-UA"/>
        </w:rPr>
        <w:t xml:space="preserve"> Ефективне управління об’єктами комунальної власності.</w:t>
      </w:r>
    </w:p>
    <w:p w:rsidR="0080574A" w:rsidRPr="00705CA0"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t xml:space="preserve">2.4. </w:t>
      </w:r>
      <w:r w:rsidRPr="00705CA0">
        <w:rPr>
          <w:color w:val="333333"/>
          <w:sz w:val="28"/>
          <w:szCs w:val="28"/>
        </w:rPr>
        <w:t>Забезпеч</w:t>
      </w:r>
      <w:r>
        <w:rPr>
          <w:color w:val="333333"/>
          <w:sz w:val="28"/>
          <w:szCs w:val="28"/>
        </w:rPr>
        <w:t>ення</w:t>
      </w:r>
      <w:r w:rsidRPr="00705CA0">
        <w:rPr>
          <w:color w:val="333333"/>
          <w:sz w:val="28"/>
          <w:szCs w:val="28"/>
        </w:rPr>
        <w:t xml:space="preserve"> виконання завдань з будівництва</w:t>
      </w:r>
      <w:r>
        <w:rPr>
          <w:color w:val="333333"/>
          <w:sz w:val="28"/>
          <w:szCs w:val="28"/>
        </w:rPr>
        <w:t xml:space="preserve"> (капітальний ремонт, реконструкція, реставрація, нове будівництво)</w:t>
      </w:r>
      <w:r w:rsidRPr="00705CA0">
        <w:rPr>
          <w:color w:val="333333"/>
          <w:sz w:val="28"/>
          <w:szCs w:val="28"/>
        </w:rPr>
        <w:t xml:space="preserve"> </w:t>
      </w:r>
      <w:r>
        <w:rPr>
          <w:color w:val="333333"/>
          <w:sz w:val="28"/>
          <w:szCs w:val="28"/>
        </w:rPr>
        <w:t>об’єктів комунальної власності, виконання функцій замовника будівельних робіт.</w:t>
      </w:r>
    </w:p>
    <w:p w:rsidR="0080574A" w:rsidRDefault="0080574A" w:rsidP="0080574A">
      <w:pPr>
        <w:pStyle w:val="Default"/>
        <w:spacing w:after="60"/>
        <w:ind w:firstLine="567"/>
        <w:jc w:val="both"/>
        <w:rPr>
          <w:color w:val="333333"/>
          <w:sz w:val="28"/>
          <w:szCs w:val="28"/>
          <w:shd w:val="clear" w:color="auto" w:fill="FFFFFF"/>
        </w:rPr>
      </w:pPr>
      <w:r>
        <w:rPr>
          <w:color w:val="333333"/>
          <w:sz w:val="28"/>
          <w:szCs w:val="28"/>
          <w:shd w:val="clear" w:color="auto" w:fill="FFFFFF"/>
        </w:rPr>
        <w:t xml:space="preserve">2.5. </w:t>
      </w:r>
      <w:r w:rsidRPr="00705CA0">
        <w:rPr>
          <w:color w:val="333333"/>
          <w:sz w:val="28"/>
          <w:szCs w:val="28"/>
          <w:shd w:val="clear" w:color="auto" w:fill="FFFFFF"/>
        </w:rPr>
        <w:t>Здійснення стратегічного</w:t>
      </w:r>
      <w:r>
        <w:rPr>
          <w:color w:val="333333"/>
          <w:sz w:val="28"/>
          <w:szCs w:val="28"/>
          <w:shd w:val="clear" w:color="auto" w:fill="FFFFFF"/>
        </w:rPr>
        <w:t>,</w:t>
      </w:r>
      <w:r w:rsidRPr="00705CA0">
        <w:rPr>
          <w:color w:val="333333"/>
          <w:sz w:val="28"/>
          <w:szCs w:val="28"/>
          <w:shd w:val="clear" w:color="auto" w:fill="FFFFFF"/>
        </w:rPr>
        <w:t xml:space="preserve"> перспективного</w:t>
      </w:r>
      <w:r>
        <w:rPr>
          <w:color w:val="333333"/>
          <w:sz w:val="28"/>
          <w:szCs w:val="28"/>
          <w:shd w:val="clear" w:color="auto" w:fill="FFFFFF"/>
        </w:rPr>
        <w:t>, поточного</w:t>
      </w:r>
      <w:r w:rsidRPr="00705CA0">
        <w:rPr>
          <w:color w:val="333333"/>
          <w:sz w:val="28"/>
          <w:szCs w:val="28"/>
          <w:shd w:val="clear" w:color="auto" w:fill="FFFFFF"/>
        </w:rPr>
        <w:t xml:space="preserve"> </w:t>
      </w:r>
      <w:r>
        <w:rPr>
          <w:color w:val="333333"/>
          <w:sz w:val="28"/>
          <w:szCs w:val="28"/>
          <w:shd w:val="clear" w:color="auto" w:fill="FFFFFF"/>
        </w:rPr>
        <w:t>та</w:t>
      </w:r>
      <w:r w:rsidRPr="00705CA0">
        <w:rPr>
          <w:color w:val="333333"/>
          <w:sz w:val="28"/>
          <w:szCs w:val="28"/>
          <w:shd w:val="clear" w:color="auto" w:fill="FFFFFF"/>
        </w:rPr>
        <w:t xml:space="preserve"> інтегрованого управління земельними ресурсами</w:t>
      </w:r>
      <w:r>
        <w:rPr>
          <w:color w:val="333333"/>
          <w:sz w:val="28"/>
          <w:szCs w:val="28"/>
          <w:shd w:val="clear" w:color="auto" w:fill="FFFFFF"/>
        </w:rPr>
        <w:t>.</w:t>
      </w:r>
    </w:p>
    <w:p w:rsidR="0080574A" w:rsidRDefault="0080574A" w:rsidP="0080574A">
      <w:pPr>
        <w:pStyle w:val="Default"/>
        <w:spacing w:after="60"/>
        <w:ind w:firstLine="567"/>
        <w:jc w:val="center"/>
        <w:rPr>
          <w:b/>
          <w:bCs/>
          <w:sz w:val="28"/>
          <w:szCs w:val="28"/>
        </w:rPr>
      </w:pPr>
    </w:p>
    <w:p w:rsidR="0080574A" w:rsidRDefault="0080574A" w:rsidP="0080574A">
      <w:pPr>
        <w:pStyle w:val="Default"/>
        <w:spacing w:after="60"/>
        <w:ind w:firstLine="567"/>
        <w:jc w:val="center"/>
        <w:rPr>
          <w:b/>
          <w:bCs/>
          <w:sz w:val="28"/>
          <w:szCs w:val="28"/>
        </w:rPr>
      </w:pPr>
    </w:p>
    <w:p w:rsidR="0080574A" w:rsidRPr="00DE2D5B" w:rsidRDefault="0080574A" w:rsidP="0080574A">
      <w:pPr>
        <w:pStyle w:val="Default"/>
        <w:spacing w:after="60"/>
        <w:ind w:firstLine="567"/>
        <w:jc w:val="center"/>
        <w:rPr>
          <w:b/>
          <w:bCs/>
          <w:sz w:val="28"/>
          <w:szCs w:val="28"/>
        </w:rPr>
      </w:pPr>
      <w:r>
        <w:rPr>
          <w:b/>
          <w:bCs/>
          <w:sz w:val="28"/>
          <w:szCs w:val="28"/>
        </w:rPr>
        <w:lastRenderedPageBreak/>
        <w:t>3</w:t>
      </w:r>
      <w:r w:rsidRPr="00DE2D5B">
        <w:rPr>
          <w:b/>
          <w:bCs/>
          <w:sz w:val="28"/>
          <w:szCs w:val="28"/>
        </w:rPr>
        <w:t xml:space="preserve">. </w:t>
      </w:r>
      <w:r>
        <w:rPr>
          <w:b/>
          <w:bCs/>
          <w:sz w:val="28"/>
          <w:szCs w:val="28"/>
        </w:rPr>
        <w:t>Повноваження Відділу</w:t>
      </w:r>
      <w:r w:rsidRPr="00DE2D5B">
        <w:rPr>
          <w:b/>
          <w:bCs/>
          <w:sz w:val="28"/>
          <w:szCs w:val="28"/>
        </w:rPr>
        <w:t>:</w:t>
      </w:r>
    </w:p>
    <w:p w:rsidR="0080574A" w:rsidRDefault="0080574A" w:rsidP="0080574A">
      <w:pPr>
        <w:pStyle w:val="rvps2"/>
        <w:shd w:val="clear" w:color="auto" w:fill="FFFFFF"/>
        <w:spacing w:before="0" w:beforeAutospacing="0" w:after="60" w:afterAutospacing="0"/>
        <w:ind w:firstLine="567"/>
        <w:jc w:val="both"/>
        <w:rPr>
          <w:b/>
          <w:i/>
          <w:color w:val="333333"/>
          <w:sz w:val="28"/>
          <w:szCs w:val="28"/>
          <w:u w:val="single"/>
        </w:rPr>
      </w:pPr>
    </w:p>
    <w:p w:rsidR="0080574A" w:rsidRDefault="0080574A" w:rsidP="0080574A">
      <w:pPr>
        <w:pStyle w:val="rvps2"/>
        <w:shd w:val="clear" w:color="auto" w:fill="FFFFFF"/>
        <w:spacing w:before="0" w:beforeAutospacing="0" w:after="60" w:afterAutospacing="0"/>
        <w:ind w:firstLine="567"/>
        <w:jc w:val="both"/>
        <w:rPr>
          <w:b/>
          <w:i/>
          <w:color w:val="333333"/>
          <w:sz w:val="28"/>
          <w:szCs w:val="28"/>
          <w:u w:val="single"/>
        </w:rPr>
      </w:pPr>
      <w:r>
        <w:rPr>
          <w:b/>
          <w:i/>
          <w:color w:val="333333"/>
          <w:sz w:val="28"/>
          <w:szCs w:val="28"/>
          <w:u w:val="single"/>
        </w:rPr>
        <w:t>3.1. У сфері житлово-комунального господарства та комунальної власності:</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 підготовка та</w:t>
      </w:r>
      <w:r w:rsidRPr="0000547A">
        <w:rPr>
          <w:color w:val="333333"/>
          <w:sz w:val="28"/>
          <w:szCs w:val="28"/>
        </w:rPr>
        <w:t xml:space="preserve"> </w:t>
      </w:r>
      <w:r>
        <w:rPr>
          <w:color w:val="333333"/>
          <w:sz w:val="28"/>
          <w:szCs w:val="28"/>
        </w:rPr>
        <w:t>внесення</w:t>
      </w:r>
      <w:r w:rsidRPr="0000547A">
        <w:rPr>
          <w:color w:val="333333"/>
          <w:sz w:val="28"/>
          <w:szCs w:val="28"/>
        </w:rPr>
        <w:t xml:space="preserve"> на розгляд ради </w:t>
      </w:r>
      <w:r>
        <w:rPr>
          <w:color w:val="333333"/>
          <w:sz w:val="28"/>
          <w:szCs w:val="28"/>
        </w:rPr>
        <w:t>проектів</w:t>
      </w:r>
      <w:r w:rsidRPr="0000547A">
        <w:rPr>
          <w:color w:val="333333"/>
          <w:sz w:val="28"/>
          <w:szCs w:val="28"/>
        </w:rPr>
        <w:t xml:space="preserve">  </w:t>
      </w:r>
      <w:r>
        <w:rPr>
          <w:color w:val="333333"/>
          <w:sz w:val="28"/>
          <w:szCs w:val="28"/>
        </w:rPr>
        <w:t xml:space="preserve">місцевих </w:t>
      </w:r>
      <w:r w:rsidRPr="0000547A">
        <w:rPr>
          <w:color w:val="333333"/>
          <w:sz w:val="28"/>
          <w:szCs w:val="28"/>
        </w:rPr>
        <w:t xml:space="preserve">програм </w:t>
      </w:r>
      <w:r w:rsidRPr="002B3B04">
        <w:rPr>
          <w:color w:val="333333"/>
          <w:sz w:val="28"/>
          <w:szCs w:val="28"/>
        </w:rPr>
        <w:t>у сфері житлово-комунального господарства</w:t>
      </w:r>
      <w:r>
        <w:rPr>
          <w:color w:val="333333"/>
          <w:sz w:val="28"/>
          <w:szCs w:val="28"/>
        </w:rPr>
        <w:t>;</w:t>
      </w:r>
      <w:r w:rsidRPr="002B3B04">
        <w:rPr>
          <w:color w:val="333333"/>
          <w:sz w:val="28"/>
          <w:szCs w:val="28"/>
        </w:rPr>
        <w:t xml:space="preserve"> </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2)з</w:t>
      </w:r>
      <w:r w:rsidRPr="00705CA0">
        <w:rPr>
          <w:color w:val="333333"/>
          <w:sz w:val="28"/>
          <w:szCs w:val="28"/>
        </w:rPr>
        <w:t>дійсн</w:t>
      </w:r>
      <w:r>
        <w:rPr>
          <w:color w:val="333333"/>
          <w:sz w:val="28"/>
          <w:szCs w:val="28"/>
        </w:rPr>
        <w:t>ення</w:t>
      </w:r>
      <w:r w:rsidRPr="00705CA0">
        <w:rPr>
          <w:color w:val="333333"/>
          <w:sz w:val="28"/>
          <w:szCs w:val="28"/>
        </w:rPr>
        <w:t xml:space="preserve"> облік</w:t>
      </w:r>
      <w:r>
        <w:rPr>
          <w:color w:val="333333"/>
          <w:sz w:val="28"/>
          <w:szCs w:val="28"/>
        </w:rPr>
        <w:t>у комунального майна</w:t>
      </w:r>
      <w:r w:rsidRPr="00705CA0">
        <w:rPr>
          <w:color w:val="333333"/>
          <w:sz w:val="28"/>
          <w:szCs w:val="28"/>
        </w:rPr>
        <w:t xml:space="preserve">, </w:t>
      </w:r>
      <w:r>
        <w:rPr>
          <w:color w:val="333333"/>
          <w:sz w:val="28"/>
          <w:szCs w:val="28"/>
        </w:rPr>
        <w:t>закріпленого за відділом, забезпечення його повноти, актуальності, постановки на баланс;</w:t>
      </w:r>
    </w:p>
    <w:p w:rsidR="0080574A" w:rsidRPr="00315E27" w:rsidRDefault="0080574A" w:rsidP="0080574A">
      <w:pPr>
        <w:pStyle w:val="rvps2"/>
        <w:shd w:val="clear" w:color="auto" w:fill="FFFFFF"/>
        <w:spacing w:before="0" w:beforeAutospacing="0" w:after="60" w:afterAutospacing="0"/>
        <w:ind w:firstLine="567"/>
        <w:jc w:val="both"/>
        <w:rPr>
          <w:sz w:val="28"/>
          <w:szCs w:val="28"/>
        </w:rPr>
      </w:pPr>
      <w:r>
        <w:rPr>
          <w:sz w:val="28"/>
          <w:szCs w:val="28"/>
        </w:rPr>
        <w:t>3</w:t>
      </w:r>
      <w:r w:rsidRPr="00315E27">
        <w:rPr>
          <w:sz w:val="28"/>
          <w:szCs w:val="28"/>
        </w:rPr>
        <w:t>)проведення інвентаризації комунального майна</w:t>
      </w:r>
      <w:r>
        <w:rPr>
          <w:sz w:val="28"/>
          <w:szCs w:val="28"/>
        </w:rPr>
        <w:t>,</w:t>
      </w:r>
      <w:r w:rsidRPr="00315E27">
        <w:rPr>
          <w:sz w:val="28"/>
          <w:szCs w:val="28"/>
        </w:rPr>
        <w:t xml:space="preserve"> </w:t>
      </w:r>
      <w:r>
        <w:rPr>
          <w:sz w:val="28"/>
          <w:szCs w:val="28"/>
        </w:rPr>
        <w:t>що</w:t>
      </w:r>
      <w:r w:rsidRPr="00315E27">
        <w:rPr>
          <w:sz w:val="28"/>
          <w:szCs w:val="28"/>
        </w:rPr>
        <w:t xml:space="preserve"> </w:t>
      </w:r>
      <w:r>
        <w:rPr>
          <w:sz w:val="28"/>
          <w:szCs w:val="28"/>
        </w:rPr>
        <w:t>перебуває</w:t>
      </w:r>
      <w:r w:rsidRPr="00315E27">
        <w:rPr>
          <w:sz w:val="28"/>
          <w:szCs w:val="28"/>
        </w:rPr>
        <w:t xml:space="preserve"> на балансі </w:t>
      </w:r>
      <w:r>
        <w:rPr>
          <w:sz w:val="28"/>
          <w:szCs w:val="28"/>
        </w:rPr>
        <w:t>в</w:t>
      </w:r>
      <w:r w:rsidRPr="00315E27">
        <w:rPr>
          <w:sz w:val="28"/>
          <w:szCs w:val="28"/>
        </w:rPr>
        <w:t xml:space="preserve">ідділу; </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4)забезпечення оформлення</w:t>
      </w:r>
      <w:r w:rsidRPr="00705CA0">
        <w:rPr>
          <w:color w:val="333333"/>
          <w:sz w:val="28"/>
          <w:szCs w:val="28"/>
        </w:rPr>
        <w:t xml:space="preserve"> технічн</w:t>
      </w:r>
      <w:r>
        <w:rPr>
          <w:color w:val="333333"/>
          <w:sz w:val="28"/>
          <w:szCs w:val="28"/>
        </w:rPr>
        <w:t>их,</w:t>
      </w:r>
      <w:r w:rsidRPr="00705CA0">
        <w:rPr>
          <w:color w:val="333333"/>
          <w:sz w:val="28"/>
          <w:szCs w:val="28"/>
        </w:rPr>
        <w:t xml:space="preserve">  </w:t>
      </w:r>
      <w:proofErr w:type="spellStart"/>
      <w:r w:rsidRPr="00705CA0">
        <w:rPr>
          <w:color w:val="333333"/>
          <w:sz w:val="28"/>
          <w:szCs w:val="28"/>
        </w:rPr>
        <w:t>право</w:t>
      </w:r>
      <w:r>
        <w:rPr>
          <w:color w:val="333333"/>
          <w:sz w:val="28"/>
          <w:szCs w:val="28"/>
        </w:rPr>
        <w:t>встановлювальних</w:t>
      </w:r>
      <w:proofErr w:type="spellEnd"/>
      <w:r>
        <w:rPr>
          <w:color w:val="333333"/>
          <w:sz w:val="28"/>
          <w:szCs w:val="28"/>
        </w:rPr>
        <w:t xml:space="preserve"> документів</w:t>
      </w:r>
      <w:r w:rsidRPr="00705CA0">
        <w:rPr>
          <w:color w:val="333333"/>
          <w:sz w:val="28"/>
          <w:szCs w:val="28"/>
        </w:rPr>
        <w:t xml:space="preserve"> на об'єкти нерухомого майна</w:t>
      </w:r>
      <w:r>
        <w:rPr>
          <w:color w:val="333333"/>
          <w:sz w:val="28"/>
          <w:szCs w:val="28"/>
        </w:rPr>
        <w:t xml:space="preserve"> та проведення їх державної реєстрації;</w:t>
      </w:r>
    </w:p>
    <w:p w:rsidR="0080574A" w:rsidRDefault="0080574A" w:rsidP="0080574A">
      <w:pPr>
        <w:pStyle w:val="a6"/>
        <w:shd w:val="clear" w:color="auto" w:fill="FFFFFF"/>
        <w:spacing w:before="0" w:beforeAutospacing="0" w:after="60" w:afterAutospacing="0"/>
        <w:ind w:firstLine="567"/>
        <w:jc w:val="both"/>
        <w:rPr>
          <w:sz w:val="28"/>
          <w:szCs w:val="28"/>
        </w:rPr>
      </w:pPr>
      <w:r>
        <w:rPr>
          <w:color w:val="333333"/>
          <w:sz w:val="28"/>
          <w:szCs w:val="28"/>
        </w:rPr>
        <w:t xml:space="preserve">5) здійснення </w:t>
      </w:r>
      <w:r w:rsidRPr="00705CA0">
        <w:rPr>
          <w:sz w:val="28"/>
          <w:szCs w:val="28"/>
        </w:rPr>
        <w:t>управління об’єктами комунально</w:t>
      </w:r>
      <w:r>
        <w:rPr>
          <w:sz w:val="28"/>
          <w:szCs w:val="28"/>
        </w:rPr>
        <w:t>ї власності,</w:t>
      </w:r>
      <w:r w:rsidRPr="00705CA0">
        <w:rPr>
          <w:sz w:val="28"/>
          <w:szCs w:val="28"/>
        </w:rPr>
        <w:t xml:space="preserve"> </w:t>
      </w:r>
      <w:r>
        <w:rPr>
          <w:sz w:val="28"/>
          <w:szCs w:val="28"/>
        </w:rPr>
        <w:t xml:space="preserve">що знаходяться в віданні відділу </w:t>
      </w:r>
      <w:r w:rsidRPr="00705CA0">
        <w:rPr>
          <w:sz w:val="28"/>
          <w:szCs w:val="28"/>
        </w:rPr>
        <w:t>та контрол</w:t>
      </w:r>
      <w:r>
        <w:rPr>
          <w:sz w:val="28"/>
          <w:szCs w:val="28"/>
        </w:rPr>
        <w:t>ю</w:t>
      </w:r>
      <w:r w:rsidRPr="00705CA0">
        <w:rPr>
          <w:sz w:val="28"/>
          <w:szCs w:val="28"/>
        </w:rPr>
        <w:t xml:space="preserve"> за забезпеченням їх належного утримання, ремонту та ефективної експлуатації</w:t>
      </w:r>
      <w:r>
        <w:rPr>
          <w:sz w:val="28"/>
          <w:szCs w:val="28"/>
        </w:rPr>
        <w:t>;</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sz w:val="28"/>
          <w:szCs w:val="28"/>
        </w:rPr>
        <w:t>6</w:t>
      </w:r>
      <w:r w:rsidRPr="000116AE">
        <w:rPr>
          <w:sz w:val="28"/>
          <w:szCs w:val="28"/>
        </w:rPr>
        <w:t xml:space="preserve">) здійснення управління об'єктами житлово-комунального </w:t>
      </w:r>
      <w:r w:rsidRPr="0000547A">
        <w:rPr>
          <w:color w:val="333333"/>
          <w:sz w:val="28"/>
          <w:szCs w:val="28"/>
        </w:rPr>
        <w:t>господарства,</w:t>
      </w:r>
      <w:r>
        <w:rPr>
          <w:color w:val="333333"/>
          <w:sz w:val="28"/>
          <w:szCs w:val="28"/>
        </w:rPr>
        <w:t xml:space="preserve"> благоустрою</w:t>
      </w:r>
      <w:r w:rsidRPr="0000547A">
        <w:rPr>
          <w:color w:val="333333"/>
          <w:sz w:val="28"/>
          <w:szCs w:val="28"/>
        </w:rPr>
        <w:t>, що перебувають у комунальній власності, забезпечення їх ефективної експлуатації, необхідного рівня та якості послуг населенню;</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7</w:t>
      </w:r>
      <w:r w:rsidRPr="0000547A">
        <w:rPr>
          <w:color w:val="333333"/>
          <w:sz w:val="28"/>
          <w:szCs w:val="28"/>
        </w:rPr>
        <w:t>)</w:t>
      </w:r>
      <w:r w:rsidRPr="006D2000">
        <w:rPr>
          <w:color w:val="333333"/>
          <w:sz w:val="28"/>
          <w:szCs w:val="28"/>
        </w:rPr>
        <w:t xml:space="preserve"> </w:t>
      </w:r>
      <w:r>
        <w:rPr>
          <w:color w:val="333333"/>
          <w:sz w:val="28"/>
          <w:szCs w:val="28"/>
        </w:rPr>
        <w:t>підготовка та</w:t>
      </w:r>
      <w:r w:rsidRPr="0000547A">
        <w:rPr>
          <w:color w:val="333333"/>
          <w:sz w:val="28"/>
          <w:szCs w:val="28"/>
        </w:rPr>
        <w:t xml:space="preserve"> </w:t>
      </w:r>
      <w:r>
        <w:rPr>
          <w:color w:val="333333"/>
          <w:sz w:val="28"/>
          <w:szCs w:val="28"/>
        </w:rPr>
        <w:t>внесення</w:t>
      </w:r>
      <w:r w:rsidRPr="0000547A">
        <w:rPr>
          <w:color w:val="333333"/>
          <w:sz w:val="28"/>
          <w:szCs w:val="28"/>
        </w:rPr>
        <w:t xml:space="preserve"> на розгляд ради пропозицій щодо використання нежилих приміщень, будинків і споруд, що належать до комунальної власності;</w:t>
      </w:r>
    </w:p>
    <w:p w:rsidR="0080574A" w:rsidRPr="000116AE" w:rsidRDefault="0080574A" w:rsidP="0080574A">
      <w:pPr>
        <w:pStyle w:val="a6"/>
        <w:shd w:val="clear" w:color="auto" w:fill="FFFFFF"/>
        <w:spacing w:before="0" w:beforeAutospacing="0" w:after="60" w:afterAutospacing="0"/>
        <w:ind w:firstLine="567"/>
        <w:jc w:val="both"/>
        <w:rPr>
          <w:sz w:val="28"/>
          <w:szCs w:val="28"/>
        </w:rPr>
      </w:pPr>
      <w:r>
        <w:rPr>
          <w:color w:val="333333"/>
          <w:sz w:val="28"/>
          <w:szCs w:val="28"/>
        </w:rPr>
        <w:t>8) вжиття</w:t>
      </w:r>
      <w:r w:rsidRPr="00705CA0">
        <w:rPr>
          <w:color w:val="333333"/>
          <w:sz w:val="28"/>
          <w:szCs w:val="28"/>
        </w:rPr>
        <w:t xml:space="preserve"> заход</w:t>
      </w:r>
      <w:r>
        <w:rPr>
          <w:color w:val="333333"/>
          <w:sz w:val="28"/>
          <w:szCs w:val="28"/>
        </w:rPr>
        <w:t>ів</w:t>
      </w:r>
      <w:r w:rsidRPr="00705CA0">
        <w:rPr>
          <w:color w:val="333333"/>
          <w:sz w:val="28"/>
          <w:szCs w:val="28"/>
        </w:rPr>
        <w:t xml:space="preserve"> щодо підвищення ефективності використання </w:t>
      </w:r>
      <w:r w:rsidRPr="000116AE">
        <w:rPr>
          <w:sz w:val="28"/>
          <w:szCs w:val="28"/>
        </w:rPr>
        <w:t>нерухомого майна (будівель, споруд, приміщень)</w:t>
      </w:r>
      <w:r>
        <w:rPr>
          <w:sz w:val="28"/>
          <w:szCs w:val="28"/>
        </w:rPr>
        <w:t xml:space="preserve">, </w:t>
      </w:r>
      <w:r w:rsidRPr="000116AE">
        <w:rPr>
          <w:sz w:val="28"/>
          <w:szCs w:val="28"/>
        </w:rPr>
        <w:t xml:space="preserve">що </w:t>
      </w:r>
      <w:r>
        <w:rPr>
          <w:sz w:val="28"/>
          <w:szCs w:val="28"/>
        </w:rPr>
        <w:t>перебуває</w:t>
      </w:r>
      <w:r w:rsidRPr="000116AE">
        <w:rPr>
          <w:sz w:val="28"/>
          <w:szCs w:val="28"/>
        </w:rPr>
        <w:t xml:space="preserve"> на балансі </w:t>
      </w:r>
      <w:r>
        <w:rPr>
          <w:sz w:val="28"/>
          <w:szCs w:val="28"/>
        </w:rPr>
        <w:t>в</w:t>
      </w:r>
      <w:r w:rsidRPr="000116AE">
        <w:rPr>
          <w:sz w:val="28"/>
          <w:szCs w:val="28"/>
        </w:rPr>
        <w:t>ідділу;</w:t>
      </w:r>
    </w:p>
    <w:p w:rsidR="0080574A"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t>9)виявлення об’єктів нерухомого майна, що не мають свого власника (безхазяйні), підготовка</w:t>
      </w:r>
      <w:r w:rsidRPr="00705CA0">
        <w:rPr>
          <w:color w:val="333333"/>
          <w:sz w:val="28"/>
          <w:szCs w:val="28"/>
        </w:rPr>
        <w:t xml:space="preserve"> </w:t>
      </w:r>
      <w:r>
        <w:rPr>
          <w:color w:val="333333"/>
          <w:sz w:val="28"/>
          <w:szCs w:val="28"/>
        </w:rPr>
        <w:t xml:space="preserve">та подання державному реєстратору необхідних документів </w:t>
      </w:r>
      <w:r w:rsidRPr="00705CA0">
        <w:rPr>
          <w:color w:val="333333"/>
          <w:sz w:val="28"/>
          <w:szCs w:val="28"/>
        </w:rPr>
        <w:t xml:space="preserve">про взяття </w:t>
      </w:r>
      <w:r>
        <w:rPr>
          <w:color w:val="333333"/>
          <w:sz w:val="28"/>
          <w:szCs w:val="28"/>
        </w:rPr>
        <w:t>їх</w:t>
      </w:r>
      <w:r w:rsidRPr="00705CA0">
        <w:rPr>
          <w:color w:val="333333"/>
          <w:sz w:val="28"/>
          <w:szCs w:val="28"/>
        </w:rPr>
        <w:t xml:space="preserve"> на облік</w:t>
      </w:r>
      <w:r>
        <w:rPr>
          <w:color w:val="333333"/>
          <w:sz w:val="28"/>
          <w:szCs w:val="28"/>
        </w:rPr>
        <w:t>, підготовка позовів до суду про визнання права комунальної власності на них;</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10) з</w:t>
      </w:r>
      <w:r w:rsidRPr="0000547A">
        <w:rPr>
          <w:color w:val="333333"/>
          <w:sz w:val="28"/>
          <w:szCs w:val="28"/>
        </w:rPr>
        <w:t>аслухову</w:t>
      </w:r>
      <w:r>
        <w:rPr>
          <w:color w:val="333333"/>
          <w:sz w:val="28"/>
          <w:szCs w:val="28"/>
        </w:rPr>
        <w:t>вання</w:t>
      </w:r>
      <w:r w:rsidRPr="0000547A">
        <w:rPr>
          <w:color w:val="333333"/>
          <w:sz w:val="28"/>
          <w:szCs w:val="28"/>
        </w:rPr>
        <w:t xml:space="preserve"> звіт</w:t>
      </w:r>
      <w:r>
        <w:rPr>
          <w:color w:val="333333"/>
          <w:sz w:val="28"/>
          <w:szCs w:val="28"/>
        </w:rPr>
        <w:t>ів</w:t>
      </w:r>
      <w:r w:rsidRPr="0000547A">
        <w:rPr>
          <w:color w:val="333333"/>
          <w:sz w:val="28"/>
          <w:szCs w:val="28"/>
        </w:rPr>
        <w:t xml:space="preserve"> про роботу керівників підприємств, установ та організацій комунальної власності</w:t>
      </w:r>
      <w:r>
        <w:rPr>
          <w:color w:val="333333"/>
          <w:sz w:val="28"/>
          <w:szCs w:val="28"/>
        </w:rPr>
        <w:t>, що перебувають в управлінні відділу;</w:t>
      </w:r>
      <w:r w:rsidRPr="0000547A">
        <w:rPr>
          <w:color w:val="333333"/>
          <w:sz w:val="28"/>
          <w:szCs w:val="28"/>
        </w:rPr>
        <w:t xml:space="preserve"> </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11) в</w:t>
      </w:r>
      <w:r w:rsidRPr="0000547A">
        <w:rPr>
          <w:color w:val="333333"/>
          <w:sz w:val="28"/>
          <w:szCs w:val="28"/>
        </w:rPr>
        <w:t>становл</w:t>
      </w:r>
      <w:r>
        <w:rPr>
          <w:color w:val="333333"/>
          <w:sz w:val="28"/>
          <w:szCs w:val="28"/>
        </w:rPr>
        <w:t>ення</w:t>
      </w:r>
      <w:r w:rsidRPr="0000547A">
        <w:rPr>
          <w:color w:val="333333"/>
          <w:sz w:val="28"/>
          <w:szCs w:val="28"/>
        </w:rPr>
        <w:t xml:space="preserve"> порядк</w:t>
      </w:r>
      <w:r>
        <w:rPr>
          <w:color w:val="333333"/>
          <w:sz w:val="28"/>
          <w:szCs w:val="28"/>
        </w:rPr>
        <w:t>у</w:t>
      </w:r>
      <w:r w:rsidRPr="0000547A">
        <w:rPr>
          <w:color w:val="333333"/>
          <w:sz w:val="28"/>
          <w:szCs w:val="28"/>
        </w:rPr>
        <w:t xml:space="preserve"> та здійсн</w:t>
      </w:r>
      <w:r>
        <w:rPr>
          <w:color w:val="333333"/>
          <w:sz w:val="28"/>
          <w:szCs w:val="28"/>
        </w:rPr>
        <w:t>ення</w:t>
      </w:r>
      <w:r w:rsidRPr="0000547A">
        <w:rPr>
          <w:color w:val="333333"/>
          <w:sz w:val="28"/>
          <w:szCs w:val="28"/>
        </w:rPr>
        <w:t xml:space="preserve"> контрол</w:t>
      </w:r>
      <w:r>
        <w:rPr>
          <w:color w:val="333333"/>
          <w:sz w:val="28"/>
          <w:szCs w:val="28"/>
        </w:rPr>
        <w:t>ю</w:t>
      </w:r>
      <w:r w:rsidRPr="0000547A">
        <w:rPr>
          <w:color w:val="333333"/>
          <w:sz w:val="28"/>
          <w:szCs w:val="28"/>
        </w:rPr>
        <w:t xml:space="preserve"> за використанням прибутків підприємств, установ та організацій комунальної власності</w:t>
      </w:r>
      <w:r>
        <w:rPr>
          <w:color w:val="333333"/>
          <w:sz w:val="28"/>
          <w:szCs w:val="28"/>
        </w:rPr>
        <w:t>, що перебувають в управлінні відділу;</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12) здійснення функцій орендодавця комунального майна, що перебуває на балансі відділу;</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13) формування переліків першого та другого типу об’єктів комунальної власності, що пропонуються для передачі в оренду, подання їх для затвердження на сесію сільської ради;</w:t>
      </w:r>
    </w:p>
    <w:p w:rsidR="0080574A"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t>14) організація проведення електронних аукціонів з передачі комунального майна, що перебуває на балансі відділу, в оренду;</w:t>
      </w:r>
    </w:p>
    <w:p w:rsidR="0080574A"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t>15)укладення договорів оренди комунального майна, що перебуває в управлінні відділу та забезпечення контролю за їх виконанням;</w:t>
      </w:r>
    </w:p>
    <w:p w:rsidR="0080574A"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lastRenderedPageBreak/>
        <w:t>16)розроблення нормативних актів сільської ради щодо оренди комунального майна;</w:t>
      </w:r>
    </w:p>
    <w:p w:rsidR="0080574A"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t xml:space="preserve">17) формування переліків комунального майна, що підлягають приватизації; </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18)підготовка та</w:t>
      </w:r>
      <w:r w:rsidRPr="0000547A">
        <w:rPr>
          <w:color w:val="333333"/>
          <w:sz w:val="28"/>
          <w:szCs w:val="28"/>
        </w:rPr>
        <w:t xml:space="preserve"> </w:t>
      </w:r>
      <w:r>
        <w:rPr>
          <w:color w:val="333333"/>
          <w:sz w:val="28"/>
          <w:szCs w:val="28"/>
        </w:rPr>
        <w:t>внесення</w:t>
      </w:r>
      <w:r w:rsidRPr="0000547A">
        <w:rPr>
          <w:color w:val="333333"/>
          <w:sz w:val="28"/>
          <w:szCs w:val="28"/>
        </w:rPr>
        <w:t xml:space="preserve"> на розгляд ради </w:t>
      </w:r>
      <w:r>
        <w:rPr>
          <w:color w:val="333333"/>
          <w:sz w:val="28"/>
          <w:szCs w:val="28"/>
        </w:rPr>
        <w:t xml:space="preserve">проектів: документів </w:t>
      </w:r>
      <w:r w:rsidRPr="0000547A">
        <w:rPr>
          <w:color w:val="333333"/>
          <w:sz w:val="28"/>
          <w:szCs w:val="28"/>
        </w:rPr>
        <w:t>щодо порядку та умов відчуження комунального майна</w:t>
      </w:r>
      <w:r>
        <w:rPr>
          <w:color w:val="333333"/>
          <w:sz w:val="28"/>
          <w:szCs w:val="28"/>
        </w:rPr>
        <w:t>;</w:t>
      </w:r>
      <w:r w:rsidRPr="0000547A">
        <w:rPr>
          <w:color w:val="333333"/>
          <w:sz w:val="28"/>
          <w:szCs w:val="28"/>
        </w:rPr>
        <w:t xml:space="preserve">  </w:t>
      </w:r>
      <w:r>
        <w:rPr>
          <w:color w:val="333333"/>
          <w:sz w:val="28"/>
          <w:szCs w:val="28"/>
        </w:rPr>
        <w:t xml:space="preserve">місцевих </w:t>
      </w:r>
      <w:r w:rsidRPr="0000547A">
        <w:rPr>
          <w:color w:val="333333"/>
          <w:sz w:val="28"/>
          <w:szCs w:val="28"/>
        </w:rPr>
        <w:t xml:space="preserve">програм </w:t>
      </w:r>
      <w:r w:rsidRPr="002B3B04">
        <w:rPr>
          <w:color w:val="333333"/>
          <w:sz w:val="28"/>
          <w:szCs w:val="28"/>
        </w:rPr>
        <w:t>у сфері приватизації</w:t>
      </w:r>
      <w:r>
        <w:rPr>
          <w:color w:val="333333"/>
          <w:sz w:val="28"/>
          <w:szCs w:val="28"/>
        </w:rPr>
        <w:t xml:space="preserve">; </w:t>
      </w:r>
      <w:r w:rsidRPr="0000547A">
        <w:rPr>
          <w:color w:val="333333"/>
          <w:sz w:val="28"/>
          <w:szCs w:val="28"/>
        </w:rPr>
        <w:t xml:space="preserve"> переліку об'єктів комунальної власності, які не підлягають приватизації</w:t>
      </w:r>
      <w:r>
        <w:rPr>
          <w:color w:val="333333"/>
          <w:sz w:val="28"/>
          <w:szCs w:val="28"/>
        </w:rPr>
        <w:t>.</w:t>
      </w:r>
      <w:r w:rsidRPr="0000547A">
        <w:rPr>
          <w:color w:val="333333"/>
          <w:sz w:val="28"/>
          <w:szCs w:val="28"/>
        </w:rPr>
        <w:t xml:space="preserve"> </w:t>
      </w:r>
      <w:r>
        <w:rPr>
          <w:color w:val="333333"/>
          <w:sz w:val="28"/>
          <w:szCs w:val="28"/>
        </w:rPr>
        <w:t>О</w:t>
      </w:r>
      <w:r w:rsidRPr="0000547A">
        <w:rPr>
          <w:color w:val="333333"/>
          <w:sz w:val="28"/>
          <w:szCs w:val="28"/>
        </w:rPr>
        <w:t>рганіз</w:t>
      </w:r>
      <w:r>
        <w:rPr>
          <w:color w:val="333333"/>
          <w:sz w:val="28"/>
          <w:szCs w:val="28"/>
        </w:rPr>
        <w:t>ація</w:t>
      </w:r>
      <w:r w:rsidRPr="0000547A">
        <w:rPr>
          <w:color w:val="333333"/>
          <w:sz w:val="28"/>
          <w:szCs w:val="28"/>
        </w:rPr>
        <w:t xml:space="preserve"> виконання цих програм</w:t>
      </w:r>
      <w:r>
        <w:rPr>
          <w:color w:val="333333"/>
          <w:sz w:val="28"/>
          <w:szCs w:val="28"/>
        </w:rPr>
        <w:t>,</w:t>
      </w:r>
      <w:r w:rsidRPr="0000547A">
        <w:rPr>
          <w:color w:val="333333"/>
          <w:sz w:val="28"/>
          <w:szCs w:val="28"/>
        </w:rPr>
        <w:t xml:space="preserve"> пода</w:t>
      </w:r>
      <w:r>
        <w:rPr>
          <w:color w:val="333333"/>
          <w:sz w:val="28"/>
          <w:szCs w:val="28"/>
        </w:rPr>
        <w:t>ння</w:t>
      </w:r>
      <w:r w:rsidRPr="0000547A">
        <w:rPr>
          <w:color w:val="333333"/>
          <w:sz w:val="28"/>
          <w:szCs w:val="28"/>
        </w:rPr>
        <w:t xml:space="preserve"> </w:t>
      </w:r>
      <w:r>
        <w:rPr>
          <w:color w:val="333333"/>
          <w:sz w:val="28"/>
          <w:szCs w:val="28"/>
        </w:rPr>
        <w:t xml:space="preserve">сільській </w:t>
      </w:r>
      <w:r w:rsidRPr="0000547A">
        <w:rPr>
          <w:color w:val="333333"/>
          <w:sz w:val="28"/>
          <w:szCs w:val="28"/>
        </w:rPr>
        <w:t>раді письмов</w:t>
      </w:r>
      <w:r>
        <w:rPr>
          <w:color w:val="333333"/>
          <w:sz w:val="28"/>
          <w:szCs w:val="28"/>
        </w:rPr>
        <w:t>их</w:t>
      </w:r>
      <w:r w:rsidRPr="0000547A">
        <w:rPr>
          <w:color w:val="333333"/>
          <w:sz w:val="28"/>
          <w:szCs w:val="28"/>
        </w:rPr>
        <w:t xml:space="preserve"> звіт</w:t>
      </w:r>
      <w:r>
        <w:rPr>
          <w:color w:val="333333"/>
          <w:sz w:val="28"/>
          <w:szCs w:val="28"/>
        </w:rPr>
        <w:t>ів</w:t>
      </w:r>
      <w:r w:rsidRPr="0000547A">
        <w:rPr>
          <w:color w:val="333333"/>
          <w:sz w:val="28"/>
          <w:szCs w:val="28"/>
        </w:rPr>
        <w:t xml:space="preserve"> про хід та результати відчуження комунального майна</w:t>
      </w:r>
      <w:r>
        <w:rPr>
          <w:color w:val="333333"/>
          <w:sz w:val="28"/>
          <w:szCs w:val="28"/>
        </w:rPr>
        <w:t>;</w:t>
      </w:r>
    </w:p>
    <w:p w:rsidR="0080574A"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t>19) розроблення нормативних актів сільської ради щодо приватизації комунального майна;</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20</w:t>
      </w:r>
      <w:r w:rsidRPr="0000547A">
        <w:rPr>
          <w:color w:val="333333"/>
          <w:sz w:val="28"/>
          <w:szCs w:val="28"/>
        </w:rPr>
        <w:t>)</w:t>
      </w:r>
      <w:r>
        <w:rPr>
          <w:color w:val="333333"/>
          <w:sz w:val="28"/>
          <w:szCs w:val="28"/>
        </w:rPr>
        <w:t xml:space="preserve"> </w:t>
      </w:r>
      <w:r w:rsidRPr="0000547A">
        <w:rPr>
          <w:color w:val="333333"/>
          <w:sz w:val="28"/>
          <w:szCs w:val="28"/>
        </w:rPr>
        <w:t>спри</w:t>
      </w:r>
      <w:r>
        <w:rPr>
          <w:color w:val="333333"/>
          <w:sz w:val="28"/>
          <w:szCs w:val="28"/>
        </w:rPr>
        <w:t>яння</w:t>
      </w:r>
      <w:r w:rsidRPr="0000547A">
        <w:rPr>
          <w:color w:val="333333"/>
          <w:sz w:val="28"/>
          <w:szCs w:val="28"/>
        </w:rPr>
        <w:t xml:space="preserve"> створенню об'єднань співвласників багатоквартирних будинків</w:t>
      </w:r>
      <w:r>
        <w:rPr>
          <w:color w:val="333333"/>
          <w:sz w:val="28"/>
          <w:szCs w:val="28"/>
        </w:rPr>
        <w:t>.</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21)організація проведення конкурсу про визначення управителя багатоквартирним житловим будинком в порядку, встановленому законодавством України;</w:t>
      </w:r>
    </w:p>
    <w:p w:rsidR="0080574A" w:rsidRPr="000C6307" w:rsidRDefault="0080574A" w:rsidP="0080574A">
      <w:pPr>
        <w:pStyle w:val="rvps2"/>
        <w:shd w:val="clear" w:color="auto" w:fill="FFFFFF"/>
        <w:spacing w:before="0" w:beforeAutospacing="0" w:after="60" w:afterAutospacing="0"/>
        <w:ind w:firstLine="450"/>
        <w:jc w:val="both"/>
        <w:rPr>
          <w:color w:val="333333"/>
          <w:sz w:val="28"/>
          <w:szCs w:val="28"/>
        </w:rPr>
      </w:pPr>
      <w:bookmarkStart w:id="3" w:name="n59"/>
      <w:bookmarkEnd w:id="3"/>
      <w:r>
        <w:rPr>
          <w:color w:val="333333"/>
          <w:sz w:val="28"/>
          <w:szCs w:val="28"/>
        </w:rPr>
        <w:t xml:space="preserve">  22</w:t>
      </w:r>
      <w:r w:rsidRPr="000C6307">
        <w:rPr>
          <w:color w:val="333333"/>
          <w:sz w:val="28"/>
          <w:szCs w:val="28"/>
        </w:rPr>
        <w:t>) забезпечення підготовк</w:t>
      </w:r>
      <w:r>
        <w:rPr>
          <w:color w:val="333333"/>
          <w:sz w:val="28"/>
          <w:szCs w:val="28"/>
        </w:rPr>
        <w:t>и</w:t>
      </w:r>
      <w:r w:rsidRPr="000C6307">
        <w:rPr>
          <w:color w:val="333333"/>
          <w:sz w:val="28"/>
          <w:szCs w:val="28"/>
        </w:rPr>
        <w:t xml:space="preserve"> проектів рішень виконавчого комітету сільської ради про встановлення цін/тарифів на комунальні послуги з відповідними розрахунків та обґрунтуваннями;</w:t>
      </w:r>
    </w:p>
    <w:p w:rsidR="0080574A" w:rsidRPr="000C6307" w:rsidRDefault="0080574A" w:rsidP="0080574A">
      <w:pPr>
        <w:pStyle w:val="rvps2"/>
        <w:shd w:val="clear" w:color="auto" w:fill="FFFFFF"/>
        <w:spacing w:before="0" w:beforeAutospacing="0" w:after="60" w:afterAutospacing="0"/>
        <w:ind w:firstLine="450"/>
        <w:jc w:val="both"/>
        <w:rPr>
          <w:color w:val="333333"/>
          <w:sz w:val="28"/>
          <w:szCs w:val="28"/>
        </w:rPr>
      </w:pPr>
      <w:bookmarkStart w:id="4" w:name="n60"/>
      <w:bookmarkEnd w:id="4"/>
      <w:r>
        <w:rPr>
          <w:color w:val="333333"/>
          <w:sz w:val="28"/>
          <w:szCs w:val="28"/>
        </w:rPr>
        <w:t xml:space="preserve">  23</w:t>
      </w:r>
      <w:r w:rsidRPr="000C6307">
        <w:rPr>
          <w:color w:val="333333"/>
          <w:sz w:val="28"/>
          <w:szCs w:val="28"/>
        </w:rPr>
        <w:t>)підготовка проектів рішень виконавчого комітету сільської ради затвердження норм споживання комунальних послуг;</w:t>
      </w:r>
    </w:p>
    <w:p w:rsidR="0080574A" w:rsidRPr="000C6307" w:rsidRDefault="0080574A" w:rsidP="0080574A">
      <w:pPr>
        <w:pStyle w:val="rvps2"/>
        <w:shd w:val="clear" w:color="auto" w:fill="FFFFFF"/>
        <w:spacing w:before="0" w:beforeAutospacing="0" w:after="60" w:afterAutospacing="0"/>
        <w:ind w:firstLine="450"/>
        <w:jc w:val="both"/>
        <w:rPr>
          <w:color w:val="333333"/>
          <w:sz w:val="28"/>
          <w:szCs w:val="28"/>
        </w:rPr>
      </w:pPr>
      <w:bookmarkStart w:id="5" w:name="n61"/>
      <w:bookmarkEnd w:id="5"/>
      <w:r>
        <w:rPr>
          <w:color w:val="333333"/>
          <w:sz w:val="28"/>
          <w:szCs w:val="28"/>
        </w:rPr>
        <w:t xml:space="preserve">  24</w:t>
      </w:r>
      <w:r w:rsidRPr="000C6307">
        <w:rPr>
          <w:color w:val="333333"/>
          <w:sz w:val="28"/>
          <w:szCs w:val="28"/>
        </w:rPr>
        <w:t>) інформування населення відповідно до законодавства про стан виконання місцевих програм у сфері житлово-комунального господарства, а також про відповідність якості житлово-комунальних послуг нормативам, нормам, стандартам та правилам;</w:t>
      </w:r>
    </w:p>
    <w:p w:rsidR="0080574A" w:rsidRPr="000C6307" w:rsidRDefault="0080574A" w:rsidP="0080574A">
      <w:pPr>
        <w:pStyle w:val="rvps2"/>
        <w:shd w:val="clear" w:color="auto" w:fill="FFFFFF"/>
        <w:spacing w:before="0" w:beforeAutospacing="0" w:after="60" w:afterAutospacing="0"/>
        <w:ind w:firstLine="450"/>
        <w:jc w:val="both"/>
        <w:rPr>
          <w:color w:val="333333"/>
          <w:sz w:val="28"/>
          <w:szCs w:val="28"/>
        </w:rPr>
      </w:pPr>
      <w:bookmarkStart w:id="6" w:name="n62"/>
      <w:bookmarkStart w:id="7" w:name="n63"/>
      <w:bookmarkEnd w:id="6"/>
      <w:bookmarkEnd w:id="7"/>
      <w:r>
        <w:rPr>
          <w:color w:val="333333"/>
          <w:sz w:val="28"/>
          <w:szCs w:val="28"/>
        </w:rPr>
        <w:t xml:space="preserve"> 25</w:t>
      </w:r>
      <w:r w:rsidRPr="000C6307">
        <w:rPr>
          <w:color w:val="333333"/>
          <w:sz w:val="28"/>
          <w:szCs w:val="28"/>
        </w:rPr>
        <w:t>)підготовка проектів рішень виконавчого комітету сільської ради про початок та закінчення опалювального періоду з урахуванням кліматичних умов згідно з будівельними нормами і правилами, правилами технічної експлуатації теплових установок і мереж, державними санітарними нормами і правилами та іншими нормативними документами;</w:t>
      </w:r>
    </w:p>
    <w:p w:rsidR="0080574A" w:rsidRPr="000C6307" w:rsidRDefault="0080574A" w:rsidP="0080574A">
      <w:pPr>
        <w:pStyle w:val="rvps2"/>
        <w:shd w:val="clear" w:color="auto" w:fill="FFFFFF"/>
        <w:spacing w:before="0" w:beforeAutospacing="0" w:after="60" w:afterAutospacing="0"/>
        <w:ind w:firstLine="450"/>
        <w:jc w:val="both"/>
        <w:rPr>
          <w:color w:val="333333"/>
          <w:sz w:val="28"/>
          <w:szCs w:val="28"/>
        </w:rPr>
      </w:pPr>
      <w:r>
        <w:rPr>
          <w:color w:val="333333"/>
          <w:sz w:val="28"/>
          <w:szCs w:val="28"/>
        </w:rPr>
        <w:t>26</w:t>
      </w:r>
      <w:r w:rsidRPr="000C6307">
        <w:rPr>
          <w:color w:val="333333"/>
          <w:sz w:val="28"/>
          <w:szCs w:val="28"/>
        </w:rPr>
        <w:t>) передача відомостей до електронного реєстру багатоквартирних будинків;</w:t>
      </w:r>
    </w:p>
    <w:p w:rsidR="0080574A" w:rsidRPr="000C6307" w:rsidRDefault="0080574A" w:rsidP="0080574A">
      <w:pPr>
        <w:pStyle w:val="rvps2"/>
        <w:shd w:val="clear" w:color="auto" w:fill="FFFFFF"/>
        <w:spacing w:before="0" w:beforeAutospacing="0" w:after="60" w:afterAutospacing="0"/>
        <w:ind w:firstLine="450"/>
        <w:jc w:val="both"/>
        <w:rPr>
          <w:color w:val="333333"/>
          <w:sz w:val="28"/>
          <w:szCs w:val="28"/>
        </w:rPr>
      </w:pPr>
      <w:r>
        <w:rPr>
          <w:color w:val="333333"/>
          <w:sz w:val="28"/>
          <w:szCs w:val="28"/>
        </w:rPr>
        <w:t>27</w:t>
      </w:r>
      <w:r w:rsidRPr="000C6307">
        <w:rPr>
          <w:color w:val="333333"/>
          <w:sz w:val="28"/>
          <w:szCs w:val="28"/>
        </w:rPr>
        <w:t>) зберігання та забезпечення доступу до технічної та іншої передбаченої законодавством документації на багатоквартирні будинки та їх прибудинкові території, зокрема документів за обов’язковим переліком, визначеним центральним органом виконавчої влади, що забезпечує формування та реалізацію державної політики у сфері житлово-комунального господарства, документів, на підставі яких багатоквартирний будинок прийнято в експлуатацію, технічних паспортів будинків, планів інженерних мереж, документів, що засвідчують право власності чи користування земельними ділянками, документації щодо проведення робіт з капітального ремонту в багатоквартирних будинках;</w:t>
      </w:r>
    </w:p>
    <w:p w:rsidR="0080574A" w:rsidRDefault="0080574A" w:rsidP="0080574A">
      <w:pPr>
        <w:pStyle w:val="rvps2"/>
        <w:shd w:val="clear" w:color="auto" w:fill="FFFFFF"/>
        <w:spacing w:before="0" w:beforeAutospacing="0" w:after="60" w:afterAutospacing="0"/>
        <w:ind w:firstLine="450"/>
        <w:jc w:val="both"/>
        <w:rPr>
          <w:color w:val="333333"/>
          <w:sz w:val="28"/>
          <w:szCs w:val="28"/>
        </w:rPr>
      </w:pPr>
      <w:r>
        <w:rPr>
          <w:color w:val="333333"/>
          <w:sz w:val="28"/>
          <w:szCs w:val="28"/>
        </w:rPr>
        <w:t>28</w:t>
      </w:r>
      <w:r w:rsidRPr="000C6307">
        <w:rPr>
          <w:color w:val="333333"/>
          <w:sz w:val="28"/>
          <w:szCs w:val="28"/>
        </w:rPr>
        <w:t>) забезпечити зберігання примірників рішень (протоколів) загальних зборів співвласників багатоквартирних будинків та розміщення на веб-сайті сільської ради інформації про рішення, прийняті такими зборами</w:t>
      </w:r>
      <w:r>
        <w:rPr>
          <w:color w:val="333333"/>
          <w:sz w:val="28"/>
          <w:szCs w:val="28"/>
        </w:rPr>
        <w:t>;</w:t>
      </w:r>
    </w:p>
    <w:p w:rsidR="0080574A" w:rsidRPr="000C6307" w:rsidRDefault="0080574A" w:rsidP="0080574A">
      <w:pPr>
        <w:pStyle w:val="rvps2"/>
        <w:shd w:val="clear" w:color="auto" w:fill="FFFFFF"/>
        <w:spacing w:before="0" w:beforeAutospacing="0" w:after="60" w:afterAutospacing="0"/>
        <w:jc w:val="both"/>
        <w:rPr>
          <w:sz w:val="28"/>
          <w:szCs w:val="28"/>
        </w:rPr>
      </w:pPr>
      <w:r>
        <w:rPr>
          <w:sz w:val="28"/>
          <w:szCs w:val="28"/>
        </w:rPr>
        <w:lastRenderedPageBreak/>
        <w:t xml:space="preserve">      29</w:t>
      </w:r>
      <w:r w:rsidRPr="000C6307">
        <w:rPr>
          <w:sz w:val="28"/>
          <w:szCs w:val="28"/>
        </w:rPr>
        <w:t>)погодження розміру внесків за встановлення, обслуговування та заміну будинкових вузлів обліку споживачам комунальних послуг</w:t>
      </w:r>
      <w:r>
        <w:rPr>
          <w:sz w:val="28"/>
          <w:szCs w:val="28"/>
        </w:rPr>
        <w:t>.</w:t>
      </w:r>
    </w:p>
    <w:p w:rsidR="0080574A" w:rsidRPr="0000547A" w:rsidRDefault="0080574A" w:rsidP="0080574A">
      <w:pPr>
        <w:pStyle w:val="rvps2"/>
        <w:shd w:val="clear" w:color="auto" w:fill="FFFFFF"/>
        <w:spacing w:before="0" w:beforeAutospacing="0" w:after="60" w:afterAutospacing="0"/>
        <w:jc w:val="both"/>
        <w:rPr>
          <w:color w:val="333333"/>
          <w:sz w:val="28"/>
          <w:szCs w:val="28"/>
        </w:rPr>
      </w:pPr>
      <w:r>
        <w:rPr>
          <w:color w:val="333333"/>
          <w:sz w:val="28"/>
          <w:szCs w:val="28"/>
        </w:rPr>
        <w:t xml:space="preserve">       30</w:t>
      </w:r>
      <w:r w:rsidRPr="0000547A">
        <w:rPr>
          <w:color w:val="333333"/>
          <w:sz w:val="28"/>
          <w:szCs w:val="28"/>
        </w:rPr>
        <w:t>)</w:t>
      </w:r>
      <w:r>
        <w:rPr>
          <w:color w:val="333333"/>
          <w:sz w:val="28"/>
          <w:szCs w:val="28"/>
        </w:rPr>
        <w:t xml:space="preserve"> ведення </w:t>
      </w:r>
      <w:r w:rsidRPr="0000547A">
        <w:rPr>
          <w:color w:val="333333"/>
          <w:sz w:val="28"/>
          <w:szCs w:val="28"/>
        </w:rPr>
        <w:t>облік</w:t>
      </w:r>
      <w:r>
        <w:rPr>
          <w:color w:val="333333"/>
          <w:sz w:val="28"/>
          <w:szCs w:val="28"/>
        </w:rPr>
        <w:t>у</w:t>
      </w:r>
      <w:r w:rsidRPr="0000547A">
        <w:rPr>
          <w:color w:val="333333"/>
          <w:sz w:val="28"/>
          <w:szCs w:val="28"/>
        </w:rPr>
        <w:t xml:space="preserve"> відповідно до закону житлов</w:t>
      </w:r>
      <w:r>
        <w:rPr>
          <w:color w:val="333333"/>
          <w:sz w:val="28"/>
          <w:szCs w:val="28"/>
        </w:rPr>
        <w:t>ого</w:t>
      </w:r>
      <w:r w:rsidRPr="0000547A">
        <w:rPr>
          <w:color w:val="333333"/>
          <w:sz w:val="28"/>
          <w:szCs w:val="28"/>
        </w:rPr>
        <w:t xml:space="preserve"> фонд</w:t>
      </w:r>
      <w:r>
        <w:rPr>
          <w:color w:val="333333"/>
          <w:sz w:val="28"/>
          <w:szCs w:val="28"/>
        </w:rPr>
        <w:t>у</w:t>
      </w:r>
      <w:r w:rsidRPr="0000547A">
        <w:rPr>
          <w:color w:val="333333"/>
          <w:sz w:val="28"/>
          <w:szCs w:val="28"/>
        </w:rPr>
        <w:t>, здійсн</w:t>
      </w:r>
      <w:r>
        <w:rPr>
          <w:color w:val="333333"/>
          <w:sz w:val="28"/>
          <w:szCs w:val="28"/>
        </w:rPr>
        <w:t xml:space="preserve">ення </w:t>
      </w:r>
      <w:r w:rsidRPr="0000547A">
        <w:rPr>
          <w:color w:val="333333"/>
          <w:sz w:val="28"/>
          <w:szCs w:val="28"/>
        </w:rPr>
        <w:t>контрол</w:t>
      </w:r>
      <w:r>
        <w:rPr>
          <w:color w:val="333333"/>
          <w:sz w:val="28"/>
          <w:szCs w:val="28"/>
        </w:rPr>
        <w:t>ю</w:t>
      </w:r>
      <w:r w:rsidRPr="0000547A">
        <w:rPr>
          <w:color w:val="333333"/>
          <w:sz w:val="28"/>
          <w:szCs w:val="28"/>
        </w:rPr>
        <w:t xml:space="preserve"> за його використанням;</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31</w:t>
      </w:r>
      <w:r w:rsidRPr="0000547A">
        <w:rPr>
          <w:color w:val="333333"/>
          <w:sz w:val="28"/>
          <w:szCs w:val="28"/>
        </w:rPr>
        <w:t>)</w:t>
      </w:r>
      <w:r>
        <w:rPr>
          <w:color w:val="333333"/>
          <w:sz w:val="28"/>
          <w:szCs w:val="28"/>
        </w:rPr>
        <w:t xml:space="preserve"> підготовка питань про </w:t>
      </w:r>
      <w:r w:rsidRPr="0000547A">
        <w:rPr>
          <w:color w:val="333333"/>
          <w:sz w:val="28"/>
          <w:szCs w:val="28"/>
        </w:rPr>
        <w:t>нада</w:t>
      </w:r>
      <w:r>
        <w:rPr>
          <w:color w:val="333333"/>
          <w:sz w:val="28"/>
          <w:szCs w:val="28"/>
        </w:rPr>
        <w:t>ння</w:t>
      </w:r>
      <w:r w:rsidRPr="0000547A">
        <w:rPr>
          <w:color w:val="333333"/>
          <w:sz w:val="28"/>
          <w:szCs w:val="28"/>
        </w:rPr>
        <w:t xml:space="preserve"> відповідно до закону громадянам, які потребують соціального захисту, безоплатного житла або за доступну для них плату;</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32</w:t>
      </w:r>
      <w:r w:rsidRPr="0000547A">
        <w:rPr>
          <w:color w:val="333333"/>
          <w:sz w:val="28"/>
          <w:szCs w:val="28"/>
        </w:rPr>
        <w:t>)</w:t>
      </w:r>
      <w:r>
        <w:rPr>
          <w:color w:val="333333"/>
          <w:sz w:val="28"/>
          <w:szCs w:val="28"/>
        </w:rPr>
        <w:t xml:space="preserve"> </w:t>
      </w:r>
      <w:r w:rsidRPr="0000547A">
        <w:rPr>
          <w:color w:val="333333"/>
          <w:sz w:val="28"/>
          <w:szCs w:val="28"/>
        </w:rPr>
        <w:t>вида</w:t>
      </w:r>
      <w:r>
        <w:rPr>
          <w:color w:val="333333"/>
          <w:sz w:val="28"/>
          <w:szCs w:val="28"/>
        </w:rPr>
        <w:t>ння</w:t>
      </w:r>
      <w:r w:rsidRPr="0000547A">
        <w:rPr>
          <w:color w:val="333333"/>
          <w:sz w:val="28"/>
          <w:szCs w:val="28"/>
        </w:rPr>
        <w:t xml:space="preserve"> ордер</w:t>
      </w:r>
      <w:r>
        <w:rPr>
          <w:color w:val="333333"/>
          <w:sz w:val="28"/>
          <w:szCs w:val="28"/>
        </w:rPr>
        <w:t>ів на підставі рішень виконавчого комітету сільської ради</w:t>
      </w:r>
      <w:r w:rsidRPr="0000547A">
        <w:rPr>
          <w:color w:val="333333"/>
          <w:sz w:val="28"/>
          <w:szCs w:val="28"/>
        </w:rPr>
        <w:t xml:space="preserve"> на заселення жилої площі в будинках державних та комунальних організацій;</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33</w:t>
      </w:r>
      <w:r w:rsidRPr="0000547A">
        <w:rPr>
          <w:color w:val="333333"/>
          <w:sz w:val="28"/>
          <w:szCs w:val="28"/>
        </w:rPr>
        <w:t>)</w:t>
      </w:r>
      <w:r>
        <w:rPr>
          <w:color w:val="333333"/>
          <w:sz w:val="28"/>
          <w:szCs w:val="28"/>
        </w:rPr>
        <w:t xml:space="preserve"> вжиття</w:t>
      </w:r>
      <w:r w:rsidRPr="0000547A">
        <w:rPr>
          <w:color w:val="333333"/>
          <w:sz w:val="28"/>
          <w:szCs w:val="28"/>
        </w:rPr>
        <w:t xml:space="preserve"> заходів щодо ведення в установленому порядку єдиного державного реєстру громадян, які потребують поліпшення житлових умов;</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 xml:space="preserve">34) </w:t>
      </w:r>
      <w:r w:rsidRPr="0000547A">
        <w:rPr>
          <w:color w:val="333333"/>
          <w:sz w:val="28"/>
          <w:szCs w:val="28"/>
        </w:rPr>
        <w:t>здійсн</w:t>
      </w:r>
      <w:r>
        <w:rPr>
          <w:color w:val="333333"/>
          <w:sz w:val="28"/>
          <w:szCs w:val="28"/>
        </w:rPr>
        <w:t>ення</w:t>
      </w:r>
      <w:r w:rsidRPr="0000547A">
        <w:rPr>
          <w:color w:val="333333"/>
          <w:sz w:val="28"/>
          <w:szCs w:val="28"/>
        </w:rPr>
        <w:t xml:space="preserve"> заход</w:t>
      </w:r>
      <w:r>
        <w:rPr>
          <w:color w:val="333333"/>
          <w:sz w:val="28"/>
          <w:szCs w:val="28"/>
        </w:rPr>
        <w:t>ів</w:t>
      </w:r>
      <w:r w:rsidRPr="0000547A">
        <w:rPr>
          <w:color w:val="333333"/>
          <w:sz w:val="28"/>
          <w:szCs w:val="28"/>
        </w:rPr>
        <w:t xml:space="preserve"> щодо розширення та вдосконалення мережі підприємств житлово-комунального господарства, торгівлі, громадського харчування, побутового обслуговування, розвитку транспорту і зв'язку;</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35</w:t>
      </w:r>
      <w:r w:rsidRPr="0000547A">
        <w:rPr>
          <w:color w:val="333333"/>
          <w:sz w:val="28"/>
          <w:szCs w:val="28"/>
        </w:rPr>
        <w:t>)</w:t>
      </w:r>
      <w:r>
        <w:rPr>
          <w:color w:val="333333"/>
          <w:sz w:val="28"/>
          <w:szCs w:val="28"/>
        </w:rPr>
        <w:t xml:space="preserve"> забезпечення </w:t>
      </w:r>
      <w:r w:rsidRPr="0000547A">
        <w:rPr>
          <w:color w:val="333333"/>
          <w:sz w:val="28"/>
          <w:szCs w:val="28"/>
        </w:rPr>
        <w:t>організ</w:t>
      </w:r>
      <w:r>
        <w:rPr>
          <w:color w:val="333333"/>
          <w:sz w:val="28"/>
          <w:szCs w:val="28"/>
        </w:rPr>
        <w:t>ації</w:t>
      </w:r>
      <w:r w:rsidRPr="0000547A">
        <w:rPr>
          <w:color w:val="333333"/>
          <w:sz w:val="28"/>
          <w:szCs w:val="28"/>
        </w:rPr>
        <w:t xml:space="preserve"> </w:t>
      </w:r>
      <w:r>
        <w:rPr>
          <w:color w:val="333333"/>
          <w:sz w:val="28"/>
          <w:szCs w:val="28"/>
        </w:rPr>
        <w:t xml:space="preserve">роботи </w:t>
      </w:r>
      <w:r w:rsidRPr="0000547A">
        <w:rPr>
          <w:color w:val="333333"/>
          <w:sz w:val="28"/>
          <w:szCs w:val="28"/>
        </w:rPr>
        <w:t xml:space="preserve">місцевих ринків, ярмарків, </w:t>
      </w:r>
      <w:r>
        <w:rPr>
          <w:color w:val="333333"/>
          <w:sz w:val="28"/>
          <w:szCs w:val="28"/>
        </w:rPr>
        <w:t xml:space="preserve">сприяння </w:t>
      </w:r>
      <w:r w:rsidRPr="0000547A">
        <w:rPr>
          <w:color w:val="333333"/>
          <w:sz w:val="28"/>
          <w:szCs w:val="28"/>
        </w:rPr>
        <w:t>розвитку всіх форм торгівлі;</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36</w:t>
      </w:r>
      <w:r w:rsidRPr="0000547A">
        <w:rPr>
          <w:color w:val="333333"/>
          <w:sz w:val="28"/>
          <w:szCs w:val="28"/>
        </w:rPr>
        <w:t>)</w:t>
      </w:r>
      <w:r>
        <w:rPr>
          <w:color w:val="333333"/>
          <w:sz w:val="28"/>
          <w:szCs w:val="28"/>
        </w:rPr>
        <w:t xml:space="preserve"> внесення пропозицій щодо </w:t>
      </w:r>
      <w:r w:rsidRPr="0000547A">
        <w:rPr>
          <w:color w:val="333333"/>
          <w:sz w:val="28"/>
          <w:szCs w:val="28"/>
        </w:rPr>
        <w:t>встановл</w:t>
      </w:r>
      <w:r>
        <w:rPr>
          <w:color w:val="333333"/>
          <w:sz w:val="28"/>
          <w:szCs w:val="28"/>
        </w:rPr>
        <w:t>ення</w:t>
      </w:r>
      <w:r w:rsidRPr="0000547A">
        <w:rPr>
          <w:color w:val="333333"/>
          <w:sz w:val="28"/>
          <w:szCs w:val="28"/>
        </w:rPr>
        <w:t xml:space="preserve"> зручн</w:t>
      </w:r>
      <w:r>
        <w:rPr>
          <w:color w:val="333333"/>
          <w:sz w:val="28"/>
          <w:szCs w:val="28"/>
        </w:rPr>
        <w:t xml:space="preserve">ого </w:t>
      </w:r>
      <w:r w:rsidRPr="0000547A">
        <w:rPr>
          <w:color w:val="333333"/>
          <w:sz w:val="28"/>
          <w:szCs w:val="28"/>
        </w:rPr>
        <w:t>для населення режим</w:t>
      </w:r>
      <w:r>
        <w:rPr>
          <w:color w:val="333333"/>
          <w:sz w:val="28"/>
          <w:szCs w:val="28"/>
        </w:rPr>
        <w:t>у</w:t>
      </w:r>
      <w:r w:rsidRPr="0000547A">
        <w:rPr>
          <w:color w:val="333333"/>
          <w:sz w:val="28"/>
          <w:szCs w:val="28"/>
        </w:rPr>
        <w:t xml:space="preserve"> роботи підприємств комунального господарства, торгівлі та громадського харчування, побутового обслуговування, що належать до комунальної власності;</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37</w:t>
      </w:r>
      <w:r w:rsidRPr="0000547A">
        <w:rPr>
          <w:color w:val="333333"/>
          <w:sz w:val="28"/>
          <w:szCs w:val="28"/>
        </w:rPr>
        <w:t>)</w:t>
      </w:r>
      <w:r>
        <w:rPr>
          <w:color w:val="333333"/>
          <w:sz w:val="28"/>
          <w:szCs w:val="28"/>
        </w:rPr>
        <w:t xml:space="preserve"> </w:t>
      </w:r>
      <w:r w:rsidRPr="0000547A">
        <w:rPr>
          <w:color w:val="333333"/>
          <w:sz w:val="28"/>
          <w:szCs w:val="28"/>
        </w:rPr>
        <w:t>організ</w:t>
      </w:r>
      <w:r>
        <w:rPr>
          <w:color w:val="333333"/>
          <w:sz w:val="28"/>
          <w:szCs w:val="28"/>
        </w:rPr>
        <w:t>ація</w:t>
      </w:r>
      <w:r w:rsidRPr="0000547A">
        <w:rPr>
          <w:color w:val="333333"/>
          <w:sz w:val="28"/>
          <w:szCs w:val="28"/>
        </w:rPr>
        <w:t xml:space="preserve"> благоустр</w:t>
      </w:r>
      <w:r>
        <w:rPr>
          <w:color w:val="333333"/>
          <w:sz w:val="28"/>
          <w:szCs w:val="28"/>
        </w:rPr>
        <w:t>ою</w:t>
      </w:r>
      <w:r w:rsidRPr="0000547A">
        <w:rPr>
          <w:color w:val="333333"/>
          <w:sz w:val="28"/>
          <w:szCs w:val="28"/>
        </w:rPr>
        <w:t xml:space="preserve"> населених пунктів,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 здійсн</w:t>
      </w:r>
      <w:r>
        <w:rPr>
          <w:color w:val="333333"/>
          <w:sz w:val="28"/>
          <w:szCs w:val="28"/>
        </w:rPr>
        <w:t>ення</w:t>
      </w:r>
      <w:r w:rsidRPr="0000547A">
        <w:rPr>
          <w:color w:val="333333"/>
          <w:sz w:val="28"/>
          <w:szCs w:val="28"/>
        </w:rPr>
        <w:t xml:space="preserve"> контрол</w:t>
      </w:r>
      <w:r>
        <w:rPr>
          <w:color w:val="333333"/>
          <w:sz w:val="28"/>
          <w:szCs w:val="28"/>
        </w:rPr>
        <w:t>ю</w:t>
      </w:r>
      <w:r w:rsidRPr="0000547A">
        <w:rPr>
          <w:color w:val="333333"/>
          <w:sz w:val="28"/>
          <w:szCs w:val="28"/>
        </w:rPr>
        <w:t xml:space="preserve"> за станом благоустрою населених пунктів, організаці</w:t>
      </w:r>
      <w:r>
        <w:rPr>
          <w:color w:val="333333"/>
          <w:sz w:val="28"/>
          <w:szCs w:val="28"/>
        </w:rPr>
        <w:t>єю</w:t>
      </w:r>
      <w:r w:rsidRPr="0000547A">
        <w:rPr>
          <w:color w:val="333333"/>
          <w:sz w:val="28"/>
          <w:szCs w:val="28"/>
        </w:rPr>
        <w:t xml:space="preserve"> озеленення, охорони зелених насаджень і водойм, створення місць відпочинку громадян;</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38</w:t>
      </w:r>
      <w:r w:rsidRPr="0000547A">
        <w:rPr>
          <w:color w:val="333333"/>
          <w:sz w:val="28"/>
          <w:szCs w:val="28"/>
        </w:rPr>
        <w:t>)</w:t>
      </w:r>
      <w:r>
        <w:rPr>
          <w:color w:val="333333"/>
          <w:sz w:val="28"/>
          <w:szCs w:val="28"/>
        </w:rPr>
        <w:t xml:space="preserve"> </w:t>
      </w:r>
      <w:r w:rsidRPr="00131177">
        <w:rPr>
          <w:sz w:val="28"/>
          <w:szCs w:val="28"/>
        </w:rPr>
        <w:t>розробка</w:t>
      </w:r>
      <w:r>
        <w:rPr>
          <w:sz w:val="28"/>
          <w:szCs w:val="28"/>
        </w:rPr>
        <w:t xml:space="preserve"> проектів </w:t>
      </w:r>
      <w:r w:rsidRPr="0000547A">
        <w:rPr>
          <w:color w:val="333333"/>
          <w:sz w:val="28"/>
          <w:szCs w:val="28"/>
        </w:rPr>
        <w:t>рішен</w:t>
      </w:r>
      <w:r>
        <w:rPr>
          <w:color w:val="333333"/>
          <w:sz w:val="28"/>
          <w:szCs w:val="28"/>
        </w:rPr>
        <w:t>ь сільської ради</w:t>
      </w:r>
      <w:r w:rsidRPr="0000547A">
        <w:rPr>
          <w:color w:val="333333"/>
          <w:sz w:val="28"/>
          <w:szCs w:val="28"/>
        </w:rPr>
        <w:t xml:space="preserve"> про розміщення, обладнання та функціонування майданчиків для паркування транспортних засобів та стоянок таксі на вулицях і дорогах населених пунктів, здійсн</w:t>
      </w:r>
      <w:r>
        <w:rPr>
          <w:color w:val="333333"/>
          <w:sz w:val="28"/>
          <w:szCs w:val="28"/>
        </w:rPr>
        <w:t>ення</w:t>
      </w:r>
      <w:r w:rsidRPr="0000547A">
        <w:rPr>
          <w:color w:val="333333"/>
          <w:sz w:val="28"/>
          <w:szCs w:val="28"/>
        </w:rPr>
        <w:t xml:space="preserve"> контрол</w:t>
      </w:r>
      <w:r>
        <w:rPr>
          <w:color w:val="333333"/>
          <w:sz w:val="28"/>
          <w:szCs w:val="28"/>
        </w:rPr>
        <w:t>ю</w:t>
      </w:r>
      <w:r w:rsidRPr="0000547A">
        <w:rPr>
          <w:color w:val="333333"/>
          <w:sz w:val="28"/>
          <w:szCs w:val="28"/>
        </w:rPr>
        <w:t xml:space="preserve"> за дотриманням визначених правилами паркування транспортних засобів вимог щодо розміщення, обладнання та функціонування майданчиків для паркування;</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39</w:t>
      </w:r>
      <w:r w:rsidRPr="0000547A">
        <w:rPr>
          <w:color w:val="333333"/>
          <w:sz w:val="28"/>
          <w:szCs w:val="28"/>
        </w:rPr>
        <w:t>)</w:t>
      </w:r>
      <w:r>
        <w:rPr>
          <w:color w:val="333333"/>
          <w:sz w:val="28"/>
          <w:szCs w:val="28"/>
        </w:rPr>
        <w:t xml:space="preserve"> узгодження</w:t>
      </w:r>
      <w:r w:rsidRPr="0000547A">
        <w:rPr>
          <w:color w:val="333333"/>
          <w:sz w:val="28"/>
          <w:szCs w:val="28"/>
        </w:rPr>
        <w:t xml:space="preserve"> маршрут</w:t>
      </w:r>
      <w:r>
        <w:rPr>
          <w:color w:val="333333"/>
          <w:sz w:val="28"/>
          <w:szCs w:val="28"/>
        </w:rPr>
        <w:t>ів</w:t>
      </w:r>
      <w:r w:rsidRPr="0000547A">
        <w:rPr>
          <w:color w:val="333333"/>
          <w:sz w:val="28"/>
          <w:szCs w:val="28"/>
        </w:rPr>
        <w:t xml:space="preserve"> і графік</w:t>
      </w:r>
      <w:r>
        <w:rPr>
          <w:color w:val="333333"/>
          <w:sz w:val="28"/>
          <w:szCs w:val="28"/>
        </w:rPr>
        <w:t>ів</w:t>
      </w:r>
      <w:r w:rsidRPr="0000547A">
        <w:rPr>
          <w:color w:val="333333"/>
          <w:sz w:val="28"/>
          <w:szCs w:val="28"/>
        </w:rPr>
        <w:t xml:space="preserve"> руху, правил користування транзитного пасажирського транспорту незалежно від форм власності, у випадках, передбачених законодавством;</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40</w:t>
      </w:r>
      <w:r w:rsidRPr="0000547A">
        <w:rPr>
          <w:color w:val="333333"/>
          <w:sz w:val="28"/>
          <w:szCs w:val="28"/>
        </w:rPr>
        <w:t>)</w:t>
      </w:r>
      <w:r>
        <w:rPr>
          <w:color w:val="333333"/>
          <w:sz w:val="28"/>
          <w:szCs w:val="28"/>
        </w:rPr>
        <w:t xml:space="preserve"> </w:t>
      </w:r>
      <w:r w:rsidRPr="0000547A">
        <w:rPr>
          <w:color w:val="333333"/>
          <w:sz w:val="28"/>
          <w:szCs w:val="28"/>
        </w:rPr>
        <w:t>забезпеч</w:t>
      </w:r>
      <w:r>
        <w:rPr>
          <w:color w:val="333333"/>
          <w:sz w:val="28"/>
          <w:szCs w:val="28"/>
        </w:rPr>
        <w:t>ення</w:t>
      </w:r>
      <w:r w:rsidRPr="0000547A">
        <w:rPr>
          <w:color w:val="333333"/>
          <w:sz w:val="28"/>
          <w:szCs w:val="28"/>
        </w:rPr>
        <w:t xml:space="preserve"> утримання в належному стані кладовищ, інших місць поховання;</w:t>
      </w:r>
    </w:p>
    <w:p w:rsidR="0080574A" w:rsidRPr="000C6307" w:rsidRDefault="0080574A" w:rsidP="0080574A">
      <w:pPr>
        <w:pStyle w:val="rvps2"/>
        <w:shd w:val="clear" w:color="auto" w:fill="FFFFFF"/>
        <w:spacing w:before="0" w:beforeAutospacing="0" w:after="60" w:afterAutospacing="0"/>
        <w:ind w:firstLine="567"/>
        <w:jc w:val="both"/>
        <w:rPr>
          <w:sz w:val="28"/>
          <w:szCs w:val="28"/>
        </w:rPr>
      </w:pPr>
      <w:r>
        <w:rPr>
          <w:sz w:val="28"/>
          <w:szCs w:val="28"/>
        </w:rPr>
        <w:t>41</w:t>
      </w:r>
      <w:r w:rsidRPr="000C6307">
        <w:rPr>
          <w:sz w:val="28"/>
          <w:szCs w:val="28"/>
        </w:rPr>
        <w:t>)видача дозволів на порушення об’єктів благоустрою у випадках та порядку, передбачених законом;</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42</w:t>
      </w:r>
      <w:r w:rsidRPr="0000547A">
        <w:rPr>
          <w:color w:val="333333"/>
          <w:sz w:val="28"/>
          <w:szCs w:val="28"/>
        </w:rPr>
        <w:t>)</w:t>
      </w:r>
      <w:r>
        <w:rPr>
          <w:color w:val="333333"/>
          <w:sz w:val="28"/>
          <w:szCs w:val="28"/>
        </w:rPr>
        <w:t xml:space="preserve"> </w:t>
      </w:r>
      <w:r w:rsidRPr="0000547A">
        <w:rPr>
          <w:color w:val="333333"/>
          <w:sz w:val="28"/>
          <w:szCs w:val="28"/>
        </w:rPr>
        <w:t>забезпечення на договірній основі безперешкодного доступу операторів та провайдерів телекомунікацій,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w:t>
      </w:r>
      <w:r>
        <w:rPr>
          <w:color w:val="333333"/>
          <w:sz w:val="28"/>
          <w:szCs w:val="28"/>
        </w:rPr>
        <w:t xml:space="preserve"> комунальної </w:t>
      </w:r>
      <w:r>
        <w:rPr>
          <w:color w:val="333333"/>
          <w:sz w:val="28"/>
          <w:szCs w:val="28"/>
        </w:rPr>
        <w:lastRenderedPageBreak/>
        <w:t>власності</w:t>
      </w:r>
      <w:r w:rsidRPr="0000547A">
        <w:rPr>
          <w:color w:val="333333"/>
          <w:sz w:val="28"/>
          <w:szCs w:val="28"/>
        </w:rPr>
        <w:t>, а також за правильністю обрахування плати за доступ. В</w:t>
      </w:r>
      <w:r>
        <w:rPr>
          <w:color w:val="333333"/>
          <w:sz w:val="28"/>
          <w:szCs w:val="28"/>
        </w:rPr>
        <w:t>ідділу</w:t>
      </w:r>
      <w:r w:rsidRPr="0000547A">
        <w:rPr>
          <w:color w:val="333333"/>
          <w:sz w:val="28"/>
          <w:szCs w:val="28"/>
        </w:rPr>
        <w:t xml:space="preserve"> забороняється делегування цих повноважень суб’єктам господарювання</w:t>
      </w:r>
      <w:r>
        <w:rPr>
          <w:color w:val="333333"/>
          <w:sz w:val="28"/>
          <w:szCs w:val="28"/>
        </w:rPr>
        <w:t>;</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43</w:t>
      </w:r>
      <w:r w:rsidRPr="0000547A">
        <w:rPr>
          <w:color w:val="333333"/>
          <w:sz w:val="28"/>
          <w:szCs w:val="28"/>
        </w:rPr>
        <w:t>)</w:t>
      </w:r>
      <w:r>
        <w:rPr>
          <w:color w:val="333333"/>
          <w:sz w:val="28"/>
          <w:szCs w:val="28"/>
        </w:rPr>
        <w:t xml:space="preserve"> </w:t>
      </w:r>
      <w:r w:rsidRPr="0000547A">
        <w:rPr>
          <w:color w:val="333333"/>
          <w:sz w:val="28"/>
          <w:szCs w:val="28"/>
        </w:rPr>
        <w:t>залуч</w:t>
      </w:r>
      <w:r>
        <w:rPr>
          <w:color w:val="333333"/>
          <w:sz w:val="28"/>
          <w:szCs w:val="28"/>
        </w:rPr>
        <w:t>ення</w:t>
      </w:r>
      <w:r w:rsidRPr="0000547A">
        <w:rPr>
          <w:color w:val="333333"/>
          <w:sz w:val="28"/>
          <w:szCs w:val="28"/>
        </w:rPr>
        <w:t xml:space="preserve"> на договірних засадах підприємств, установ та організацій, що не належать до комунальної власності, до участі в обслуговуванні населення засобами транспорту і зв'язку;</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44</w:t>
      </w:r>
      <w:r w:rsidRPr="0000547A">
        <w:rPr>
          <w:color w:val="333333"/>
          <w:sz w:val="28"/>
          <w:szCs w:val="28"/>
        </w:rPr>
        <w:t>)нада</w:t>
      </w:r>
      <w:r>
        <w:rPr>
          <w:color w:val="333333"/>
          <w:sz w:val="28"/>
          <w:szCs w:val="28"/>
        </w:rPr>
        <w:t>ння</w:t>
      </w:r>
      <w:r w:rsidRPr="0000547A">
        <w:rPr>
          <w:color w:val="333333"/>
          <w:sz w:val="28"/>
          <w:szCs w:val="28"/>
        </w:rPr>
        <w:t xml:space="preserve"> дозв</w:t>
      </w:r>
      <w:r>
        <w:rPr>
          <w:color w:val="333333"/>
          <w:sz w:val="28"/>
          <w:szCs w:val="28"/>
        </w:rPr>
        <w:t>о</w:t>
      </w:r>
      <w:r w:rsidRPr="0000547A">
        <w:rPr>
          <w:color w:val="333333"/>
          <w:sz w:val="28"/>
          <w:szCs w:val="28"/>
        </w:rPr>
        <w:t>л</w:t>
      </w:r>
      <w:r>
        <w:rPr>
          <w:color w:val="333333"/>
          <w:sz w:val="28"/>
          <w:szCs w:val="28"/>
        </w:rPr>
        <w:t>у</w:t>
      </w:r>
      <w:r w:rsidRPr="0000547A">
        <w:rPr>
          <w:color w:val="333333"/>
          <w:sz w:val="28"/>
          <w:szCs w:val="28"/>
        </w:rPr>
        <w:t xml:space="preserve"> в порядку, встановленому законодавством, на розміщення реклами;</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45)</w:t>
      </w:r>
      <w:r w:rsidRPr="0000547A">
        <w:rPr>
          <w:color w:val="333333"/>
          <w:sz w:val="28"/>
          <w:szCs w:val="28"/>
        </w:rPr>
        <w:t>затвердж</w:t>
      </w:r>
      <w:r>
        <w:rPr>
          <w:color w:val="333333"/>
          <w:sz w:val="28"/>
          <w:szCs w:val="28"/>
        </w:rPr>
        <w:t>ення</w:t>
      </w:r>
      <w:r w:rsidRPr="0000547A">
        <w:rPr>
          <w:color w:val="333333"/>
          <w:sz w:val="28"/>
          <w:szCs w:val="28"/>
        </w:rPr>
        <w:t xml:space="preserve"> схем</w:t>
      </w:r>
      <w:r>
        <w:rPr>
          <w:color w:val="333333"/>
          <w:sz w:val="28"/>
          <w:szCs w:val="28"/>
        </w:rPr>
        <w:t>и</w:t>
      </w:r>
      <w:r w:rsidRPr="0000547A">
        <w:rPr>
          <w:color w:val="333333"/>
          <w:sz w:val="28"/>
          <w:szCs w:val="28"/>
        </w:rPr>
        <w:t xml:space="preserve"> санітарного очищення населених пунктів та впровадж</w:t>
      </w:r>
      <w:r>
        <w:rPr>
          <w:color w:val="333333"/>
          <w:sz w:val="28"/>
          <w:szCs w:val="28"/>
        </w:rPr>
        <w:t>ення</w:t>
      </w:r>
      <w:r w:rsidRPr="0000547A">
        <w:rPr>
          <w:color w:val="333333"/>
          <w:sz w:val="28"/>
          <w:szCs w:val="28"/>
        </w:rPr>
        <w:t xml:space="preserve"> систем</w:t>
      </w:r>
      <w:r>
        <w:rPr>
          <w:color w:val="333333"/>
          <w:sz w:val="28"/>
          <w:szCs w:val="28"/>
        </w:rPr>
        <w:t>и</w:t>
      </w:r>
      <w:r w:rsidRPr="0000547A">
        <w:rPr>
          <w:color w:val="333333"/>
          <w:sz w:val="28"/>
          <w:szCs w:val="28"/>
        </w:rPr>
        <w:t xml:space="preserve"> роздільного збирання побутових відходів;</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sz w:val="28"/>
          <w:szCs w:val="28"/>
        </w:rPr>
        <w:t>46</w:t>
      </w:r>
      <w:r w:rsidRPr="00131177">
        <w:rPr>
          <w:sz w:val="28"/>
          <w:szCs w:val="28"/>
        </w:rPr>
        <w:t xml:space="preserve">)підготовка та внесення на розгляд </w:t>
      </w:r>
      <w:r>
        <w:rPr>
          <w:sz w:val="28"/>
          <w:szCs w:val="28"/>
        </w:rPr>
        <w:t xml:space="preserve">сільської </w:t>
      </w:r>
      <w:r w:rsidRPr="00131177">
        <w:rPr>
          <w:sz w:val="28"/>
          <w:szCs w:val="28"/>
        </w:rPr>
        <w:t xml:space="preserve">ради норм надання послуг з </w:t>
      </w:r>
      <w:r w:rsidRPr="0000547A">
        <w:rPr>
          <w:color w:val="333333"/>
          <w:sz w:val="28"/>
          <w:szCs w:val="28"/>
        </w:rPr>
        <w:t>вивезення побутових відходів;</w:t>
      </w:r>
    </w:p>
    <w:p w:rsidR="0080574A" w:rsidRPr="000C6307" w:rsidRDefault="0080574A" w:rsidP="0080574A">
      <w:pPr>
        <w:pStyle w:val="rvps2"/>
        <w:shd w:val="clear" w:color="auto" w:fill="FFFFFF"/>
        <w:spacing w:before="0" w:beforeAutospacing="0" w:after="60" w:afterAutospacing="0"/>
        <w:ind w:firstLine="450"/>
        <w:jc w:val="both"/>
        <w:rPr>
          <w:color w:val="333333"/>
          <w:sz w:val="28"/>
          <w:szCs w:val="28"/>
        </w:rPr>
      </w:pPr>
      <w:r>
        <w:rPr>
          <w:color w:val="333333"/>
          <w:sz w:val="28"/>
          <w:szCs w:val="28"/>
        </w:rPr>
        <w:t xml:space="preserve">  47</w:t>
      </w:r>
      <w:r w:rsidRPr="000C6307">
        <w:rPr>
          <w:color w:val="333333"/>
          <w:sz w:val="28"/>
          <w:szCs w:val="28"/>
        </w:rPr>
        <w:t>)підготовка проектів рішень виконавчого комітету сільської ради про встановлення одиниці виміру обсягу наданих послуг з поводження з побутовими відходами;</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bookmarkStart w:id="8" w:name="n576"/>
      <w:bookmarkEnd w:id="8"/>
      <w:r>
        <w:rPr>
          <w:color w:val="333333"/>
          <w:sz w:val="28"/>
          <w:szCs w:val="28"/>
        </w:rPr>
        <w:t>48</w:t>
      </w:r>
      <w:r w:rsidRPr="0000547A">
        <w:rPr>
          <w:color w:val="333333"/>
          <w:sz w:val="28"/>
          <w:szCs w:val="28"/>
        </w:rPr>
        <w:t>)</w:t>
      </w:r>
      <w:r>
        <w:rPr>
          <w:color w:val="333333"/>
          <w:sz w:val="28"/>
          <w:szCs w:val="28"/>
        </w:rPr>
        <w:t xml:space="preserve"> </w:t>
      </w:r>
      <w:r w:rsidRPr="0000547A">
        <w:rPr>
          <w:color w:val="333333"/>
          <w:sz w:val="28"/>
          <w:szCs w:val="28"/>
        </w:rPr>
        <w:t>виріш</w:t>
      </w:r>
      <w:r>
        <w:rPr>
          <w:color w:val="333333"/>
          <w:sz w:val="28"/>
          <w:szCs w:val="28"/>
        </w:rPr>
        <w:t>ення</w:t>
      </w:r>
      <w:r w:rsidRPr="0000547A">
        <w:rPr>
          <w:color w:val="333333"/>
          <w:sz w:val="28"/>
          <w:szCs w:val="28"/>
        </w:rPr>
        <w:t xml:space="preserve"> питан</w:t>
      </w:r>
      <w:r>
        <w:rPr>
          <w:color w:val="333333"/>
          <w:sz w:val="28"/>
          <w:szCs w:val="28"/>
        </w:rPr>
        <w:t>ь</w:t>
      </w:r>
      <w:r w:rsidRPr="0000547A">
        <w:rPr>
          <w:color w:val="333333"/>
          <w:sz w:val="28"/>
          <w:szCs w:val="28"/>
        </w:rPr>
        <w:t xml:space="preserve"> збирання, транспортування, утилізації та знешкодження побутових відходів, знешкодження та захоронення трупів тварин;</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49</w:t>
      </w:r>
      <w:r w:rsidRPr="0000547A">
        <w:rPr>
          <w:color w:val="333333"/>
          <w:sz w:val="28"/>
          <w:szCs w:val="28"/>
        </w:rPr>
        <w:t>)</w:t>
      </w:r>
      <w:r>
        <w:rPr>
          <w:color w:val="333333"/>
          <w:sz w:val="28"/>
          <w:szCs w:val="28"/>
        </w:rPr>
        <w:t xml:space="preserve"> </w:t>
      </w:r>
      <w:r w:rsidRPr="0000547A">
        <w:rPr>
          <w:color w:val="333333"/>
          <w:sz w:val="28"/>
          <w:szCs w:val="28"/>
        </w:rPr>
        <w:t>здійснення контролю за додержанням юридичними та фізичними особами вимог у сфері поводження з побутовими та виробничими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w:t>
      </w:r>
    </w:p>
    <w:p w:rsidR="0080574A" w:rsidRDefault="0080574A" w:rsidP="0080574A">
      <w:pPr>
        <w:pStyle w:val="rvps2"/>
        <w:shd w:val="clear" w:color="auto" w:fill="FFFFFF"/>
        <w:spacing w:before="0" w:beforeAutospacing="0" w:after="60" w:afterAutospacing="0"/>
        <w:ind w:firstLine="567"/>
        <w:jc w:val="both"/>
        <w:rPr>
          <w:rStyle w:val="rvts9"/>
          <w:b/>
          <w:bCs/>
          <w:i/>
          <w:color w:val="333333"/>
          <w:sz w:val="28"/>
          <w:szCs w:val="28"/>
          <w:u w:val="single"/>
        </w:rPr>
      </w:pPr>
    </w:p>
    <w:p w:rsidR="0080574A" w:rsidRPr="0000547A" w:rsidRDefault="0080574A" w:rsidP="0080574A">
      <w:pPr>
        <w:pStyle w:val="rvps2"/>
        <w:shd w:val="clear" w:color="auto" w:fill="FFFFFF"/>
        <w:spacing w:before="0" w:beforeAutospacing="0" w:after="60" w:afterAutospacing="0"/>
        <w:ind w:firstLine="567"/>
        <w:jc w:val="both"/>
        <w:rPr>
          <w:b/>
          <w:i/>
          <w:color w:val="333333"/>
          <w:sz w:val="28"/>
          <w:szCs w:val="28"/>
          <w:u w:val="single"/>
        </w:rPr>
      </w:pPr>
      <w:r w:rsidRPr="0000547A">
        <w:rPr>
          <w:rStyle w:val="rvts9"/>
          <w:b/>
          <w:bCs/>
          <w:i/>
          <w:color w:val="333333"/>
          <w:sz w:val="28"/>
          <w:szCs w:val="28"/>
          <w:u w:val="single"/>
        </w:rPr>
        <w:t>3.</w:t>
      </w:r>
      <w:r>
        <w:rPr>
          <w:rStyle w:val="rvts9"/>
          <w:b/>
          <w:bCs/>
          <w:i/>
          <w:color w:val="333333"/>
          <w:sz w:val="28"/>
          <w:szCs w:val="28"/>
          <w:u w:val="single"/>
        </w:rPr>
        <w:t>2</w:t>
      </w:r>
      <w:r w:rsidRPr="0000547A">
        <w:rPr>
          <w:rStyle w:val="rvts9"/>
          <w:b/>
          <w:bCs/>
          <w:i/>
          <w:color w:val="333333"/>
          <w:sz w:val="28"/>
          <w:szCs w:val="28"/>
          <w:u w:val="single"/>
        </w:rPr>
        <w:t>. У галузі</w:t>
      </w:r>
      <w:r>
        <w:rPr>
          <w:rStyle w:val="rvts9"/>
          <w:b/>
          <w:bCs/>
          <w:i/>
          <w:color w:val="333333"/>
          <w:sz w:val="28"/>
          <w:szCs w:val="28"/>
          <w:u w:val="single"/>
        </w:rPr>
        <w:t xml:space="preserve"> </w:t>
      </w:r>
      <w:r w:rsidRPr="0000547A">
        <w:rPr>
          <w:b/>
          <w:i/>
          <w:color w:val="333333"/>
          <w:sz w:val="28"/>
          <w:szCs w:val="28"/>
          <w:u w:val="single"/>
        </w:rPr>
        <w:t>будівництва:</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1)</w:t>
      </w:r>
      <w:r>
        <w:rPr>
          <w:color w:val="333333"/>
          <w:sz w:val="28"/>
          <w:szCs w:val="28"/>
        </w:rPr>
        <w:t xml:space="preserve"> </w:t>
      </w:r>
      <w:r w:rsidRPr="0000547A">
        <w:rPr>
          <w:color w:val="333333"/>
          <w:sz w:val="28"/>
          <w:szCs w:val="28"/>
        </w:rPr>
        <w:t xml:space="preserve">організація за рахунок власних коштів і на пайових засадах будівництва, реконструкції і ремонту об'єктів комунального господарства та соціально-культурного призначення, жилих будинків, шляхів місцевого значення, а також капітального та поточного ремонту вулиць і доріг населених пунктів та інших доріг, які є складовими автомобільних доріг державного значення (як </w:t>
      </w:r>
      <w:proofErr w:type="spellStart"/>
      <w:r w:rsidRPr="0000547A">
        <w:rPr>
          <w:color w:val="333333"/>
          <w:sz w:val="28"/>
          <w:szCs w:val="28"/>
        </w:rPr>
        <w:t>співфінансування</w:t>
      </w:r>
      <w:proofErr w:type="spellEnd"/>
      <w:r w:rsidRPr="0000547A">
        <w:rPr>
          <w:color w:val="333333"/>
          <w:sz w:val="28"/>
          <w:szCs w:val="28"/>
        </w:rPr>
        <w:t xml:space="preserve"> на договірних засадах);</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2)</w:t>
      </w:r>
      <w:r>
        <w:rPr>
          <w:color w:val="333333"/>
          <w:sz w:val="28"/>
          <w:szCs w:val="28"/>
        </w:rPr>
        <w:t xml:space="preserve"> </w:t>
      </w:r>
      <w:r w:rsidRPr="0000547A">
        <w:rPr>
          <w:color w:val="333333"/>
          <w:sz w:val="28"/>
          <w:szCs w:val="28"/>
        </w:rPr>
        <w:t>виконання функцій замовника на будівництво</w:t>
      </w:r>
      <w:r>
        <w:rPr>
          <w:color w:val="333333"/>
          <w:sz w:val="28"/>
          <w:szCs w:val="28"/>
        </w:rPr>
        <w:t xml:space="preserve"> (нове будівництво, капітальний ремонт, </w:t>
      </w:r>
      <w:r w:rsidRPr="0000547A">
        <w:rPr>
          <w:color w:val="333333"/>
          <w:sz w:val="28"/>
          <w:szCs w:val="28"/>
        </w:rPr>
        <w:t>реконструкці</w:t>
      </w:r>
      <w:r>
        <w:rPr>
          <w:color w:val="333333"/>
          <w:sz w:val="28"/>
          <w:szCs w:val="28"/>
        </w:rPr>
        <w:t>я</w:t>
      </w:r>
      <w:r w:rsidRPr="0000547A">
        <w:rPr>
          <w:color w:val="333333"/>
          <w:sz w:val="28"/>
          <w:szCs w:val="28"/>
        </w:rPr>
        <w:t xml:space="preserve"> </w:t>
      </w:r>
      <w:r>
        <w:rPr>
          <w:color w:val="333333"/>
          <w:sz w:val="28"/>
          <w:szCs w:val="28"/>
        </w:rPr>
        <w:t xml:space="preserve"> та реставрація)</w:t>
      </w:r>
      <w:r w:rsidRPr="0000547A">
        <w:rPr>
          <w:color w:val="333333"/>
          <w:sz w:val="28"/>
          <w:szCs w:val="28"/>
        </w:rPr>
        <w:t xml:space="preserve"> об'єктів комунальної власності;</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3)</w:t>
      </w:r>
      <w:r>
        <w:rPr>
          <w:color w:val="333333"/>
          <w:sz w:val="28"/>
          <w:szCs w:val="28"/>
        </w:rPr>
        <w:t xml:space="preserve"> </w:t>
      </w:r>
      <w:r w:rsidRPr="0000547A">
        <w:rPr>
          <w:color w:val="333333"/>
          <w:sz w:val="28"/>
          <w:szCs w:val="28"/>
        </w:rPr>
        <w:t>розгляд і внесення до відповідних пропозицій до планів і програм будівництва та реконструкції об'єктів на території</w:t>
      </w:r>
      <w:r>
        <w:rPr>
          <w:color w:val="333333"/>
          <w:sz w:val="28"/>
          <w:szCs w:val="28"/>
        </w:rPr>
        <w:t xml:space="preserve"> громади</w:t>
      </w:r>
      <w:r w:rsidRPr="0000547A">
        <w:rPr>
          <w:color w:val="333333"/>
          <w:sz w:val="28"/>
          <w:szCs w:val="28"/>
        </w:rPr>
        <w:t>;</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4)</w:t>
      </w:r>
      <w:r>
        <w:rPr>
          <w:color w:val="333333"/>
          <w:sz w:val="28"/>
          <w:szCs w:val="28"/>
        </w:rPr>
        <w:t xml:space="preserve"> </w:t>
      </w:r>
      <w:r w:rsidRPr="0000547A">
        <w:rPr>
          <w:color w:val="333333"/>
          <w:sz w:val="28"/>
          <w:szCs w:val="28"/>
        </w:rPr>
        <w:t>залучення на договірних засадах підприємств, установ та організацій незалежно від форм власності до участі в розвитку потужностей будівельної індустрії і промисловості будівельних матеріалів, у створенні, розвитку та реконструкції об'єктів інженерного забезпечення і транспортного обслуговування;</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5</w:t>
      </w:r>
      <w:r w:rsidRPr="0000547A">
        <w:rPr>
          <w:color w:val="333333"/>
          <w:sz w:val="28"/>
          <w:szCs w:val="28"/>
        </w:rPr>
        <w:t>)</w:t>
      </w:r>
      <w:r>
        <w:rPr>
          <w:color w:val="333333"/>
          <w:sz w:val="28"/>
          <w:szCs w:val="28"/>
        </w:rPr>
        <w:t xml:space="preserve"> </w:t>
      </w:r>
      <w:r w:rsidRPr="0000547A">
        <w:rPr>
          <w:color w:val="333333"/>
          <w:sz w:val="28"/>
          <w:szCs w:val="28"/>
        </w:rPr>
        <w:t>організація розвитку інфраструктури об’єктів будівництва, транспорту комунальної власності для розміщення технічних засобів телекомунікацій з метою задоволення потреб населення у телекомунікаційних послугах</w:t>
      </w:r>
      <w:r>
        <w:rPr>
          <w:color w:val="333333"/>
          <w:sz w:val="28"/>
          <w:szCs w:val="28"/>
        </w:rPr>
        <w:t>.</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p>
    <w:p w:rsidR="0080574A" w:rsidRPr="008C255D" w:rsidRDefault="0080574A" w:rsidP="0080574A">
      <w:pPr>
        <w:pStyle w:val="a6"/>
        <w:shd w:val="clear" w:color="auto" w:fill="FFFFFF"/>
        <w:spacing w:before="0" w:beforeAutospacing="0" w:after="60" w:afterAutospacing="0"/>
        <w:ind w:firstLine="567"/>
        <w:jc w:val="both"/>
        <w:rPr>
          <w:b/>
          <w:i/>
          <w:color w:val="333333"/>
          <w:sz w:val="28"/>
          <w:szCs w:val="28"/>
          <w:u w:val="single"/>
        </w:rPr>
      </w:pPr>
      <w:r>
        <w:rPr>
          <w:color w:val="333333"/>
          <w:sz w:val="28"/>
          <w:szCs w:val="28"/>
        </w:rPr>
        <w:lastRenderedPageBreak/>
        <w:t xml:space="preserve">    </w:t>
      </w:r>
      <w:r w:rsidRPr="00B31B3C">
        <w:rPr>
          <w:b/>
          <w:i/>
          <w:color w:val="333333"/>
          <w:sz w:val="28"/>
          <w:szCs w:val="28"/>
          <w:u w:val="single"/>
        </w:rPr>
        <w:t>3.</w:t>
      </w:r>
      <w:r>
        <w:rPr>
          <w:b/>
          <w:i/>
          <w:color w:val="333333"/>
          <w:sz w:val="28"/>
          <w:szCs w:val="28"/>
          <w:u w:val="single"/>
        </w:rPr>
        <w:t>3</w:t>
      </w:r>
      <w:r w:rsidRPr="00B31B3C">
        <w:rPr>
          <w:b/>
          <w:i/>
          <w:color w:val="333333"/>
          <w:sz w:val="28"/>
          <w:szCs w:val="28"/>
          <w:u w:val="single"/>
        </w:rPr>
        <w:t>. У сфері</w:t>
      </w:r>
      <w:r>
        <w:rPr>
          <w:b/>
          <w:i/>
          <w:color w:val="333333"/>
          <w:sz w:val="28"/>
          <w:szCs w:val="28"/>
          <w:u w:val="single"/>
        </w:rPr>
        <w:t xml:space="preserve"> земельних відносин</w:t>
      </w:r>
      <w:r w:rsidRPr="008C255D">
        <w:rPr>
          <w:b/>
          <w:i/>
          <w:color w:val="333333"/>
          <w:sz w:val="28"/>
          <w:szCs w:val="28"/>
          <w:u w:val="single"/>
        </w:rPr>
        <w:t xml:space="preserve"> та охорони навколишнього природного середовища</w:t>
      </w:r>
      <w:r>
        <w:rPr>
          <w:b/>
          <w:i/>
          <w:color w:val="333333"/>
          <w:sz w:val="28"/>
          <w:szCs w:val="28"/>
          <w:u w:val="single"/>
        </w:rPr>
        <w:t>:</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1)</w:t>
      </w:r>
      <w:r>
        <w:rPr>
          <w:color w:val="333333"/>
          <w:sz w:val="28"/>
          <w:szCs w:val="28"/>
        </w:rPr>
        <w:t xml:space="preserve"> </w:t>
      </w:r>
      <w:r w:rsidRPr="0000547A">
        <w:rPr>
          <w:color w:val="333333"/>
          <w:sz w:val="28"/>
          <w:szCs w:val="28"/>
        </w:rPr>
        <w:t xml:space="preserve">підготовка і внесення на розгляд </w:t>
      </w:r>
      <w:r>
        <w:rPr>
          <w:color w:val="333333"/>
          <w:sz w:val="28"/>
          <w:szCs w:val="28"/>
        </w:rPr>
        <w:t xml:space="preserve">сільської </w:t>
      </w:r>
      <w:r w:rsidRPr="0000547A">
        <w:rPr>
          <w:color w:val="333333"/>
          <w:sz w:val="28"/>
          <w:szCs w:val="28"/>
        </w:rPr>
        <w:t>ради пропозицій щодо встановлення ставки земельного податку, розмірів плати за користування природними ресурсами, вилучення (викупу), а також надання під забудову та для інших потреб земель, що перебувають у власності територіальн</w:t>
      </w:r>
      <w:r>
        <w:rPr>
          <w:color w:val="333333"/>
          <w:sz w:val="28"/>
          <w:szCs w:val="28"/>
        </w:rPr>
        <w:t>ої</w:t>
      </w:r>
      <w:r w:rsidRPr="0000547A">
        <w:rPr>
          <w:color w:val="333333"/>
          <w:sz w:val="28"/>
          <w:szCs w:val="28"/>
        </w:rPr>
        <w:t xml:space="preserve"> громад</w:t>
      </w:r>
      <w:r>
        <w:rPr>
          <w:color w:val="333333"/>
          <w:sz w:val="28"/>
          <w:szCs w:val="28"/>
        </w:rPr>
        <w:t>и</w:t>
      </w:r>
      <w:r w:rsidRPr="0000547A">
        <w:rPr>
          <w:color w:val="333333"/>
          <w:sz w:val="28"/>
          <w:szCs w:val="28"/>
        </w:rPr>
        <w:t>; визначення в установленому порядку розмірів відшкодувань підприємствами, установами та організаціями незалежно від форм власності за забруднення довкілля та інші екологічні збитки; встановлення платежів за користування комунальними та санітарними мережами відповідних населених пунктів;</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2)</w:t>
      </w:r>
      <w:r>
        <w:rPr>
          <w:color w:val="333333"/>
          <w:sz w:val="28"/>
          <w:szCs w:val="28"/>
        </w:rPr>
        <w:t xml:space="preserve"> </w:t>
      </w:r>
      <w:r w:rsidRPr="0000547A">
        <w:rPr>
          <w:color w:val="333333"/>
          <w:sz w:val="28"/>
          <w:szCs w:val="28"/>
        </w:rPr>
        <w:t xml:space="preserve">підготовка і подання на затвердження </w:t>
      </w:r>
      <w:r>
        <w:rPr>
          <w:color w:val="333333"/>
          <w:sz w:val="28"/>
          <w:szCs w:val="28"/>
        </w:rPr>
        <w:t xml:space="preserve">сільської </w:t>
      </w:r>
      <w:r w:rsidRPr="0000547A">
        <w:rPr>
          <w:color w:val="333333"/>
          <w:sz w:val="28"/>
          <w:szCs w:val="28"/>
        </w:rPr>
        <w:t>ради проектів місцевих програм охорони довкілля,</w:t>
      </w:r>
      <w:r>
        <w:rPr>
          <w:color w:val="333333"/>
          <w:sz w:val="28"/>
          <w:szCs w:val="28"/>
        </w:rPr>
        <w:t xml:space="preserve"> </w:t>
      </w:r>
      <w:r w:rsidRPr="0000547A">
        <w:rPr>
          <w:color w:val="333333"/>
          <w:sz w:val="28"/>
          <w:szCs w:val="28"/>
        </w:rPr>
        <w:t xml:space="preserve"> участь у підготовці загальнодержавних і регіональних програм охорони довкілля;</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3)</w:t>
      </w:r>
      <w:r>
        <w:rPr>
          <w:color w:val="333333"/>
          <w:sz w:val="28"/>
          <w:szCs w:val="28"/>
        </w:rPr>
        <w:t xml:space="preserve"> </w:t>
      </w:r>
      <w:r w:rsidRPr="0000547A">
        <w:rPr>
          <w:color w:val="333333"/>
          <w:sz w:val="28"/>
          <w:szCs w:val="28"/>
        </w:rPr>
        <w:t xml:space="preserve">підготовка і внесення на розгляд </w:t>
      </w:r>
      <w:r>
        <w:rPr>
          <w:color w:val="333333"/>
          <w:sz w:val="28"/>
          <w:szCs w:val="28"/>
        </w:rPr>
        <w:t xml:space="preserve">сільської </w:t>
      </w:r>
      <w:r w:rsidRPr="0000547A">
        <w:rPr>
          <w:color w:val="333333"/>
          <w:sz w:val="28"/>
          <w:szCs w:val="28"/>
        </w:rPr>
        <w:t xml:space="preserve">ради пропозицій щодо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підготовка і внесення на розгляд </w:t>
      </w:r>
      <w:r>
        <w:rPr>
          <w:color w:val="333333"/>
          <w:sz w:val="28"/>
          <w:szCs w:val="28"/>
        </w:rPr>
        <w:t xml:space="preserve">сільської </w:t>
      </w:r>
      <w:r w:rsidRPr="0000547A">
        <w:rPr>
          <w:color w:val="333333"/>
          <w:sz w:val="28"/>
          <w:szCs w:val="28"/>
        </w:rPr>
        <w:t>ради пропозицій щодо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w:t>
      </w:r>
      <w:r w:rsidRPr="0000547A">
        <w:rPr>
          <w:color w:val="333333"/>
          <w:sz w:val="28"/>
          <w:szCs w:val="28"/>
        </w:rPr>
        <w:t>)</w:t>
      </w:r>
      <w:r>
        <w:rPr>
          <w:color w:val="333333"/>
          <w:sz w:val="28"/>
          <w:szCs w:val="28"/>
        </w:rPr>
        <w:t xml:space="preserve"> </w:t>
      </w:r>
      <w:r w:rsidRPr="0000547A">
        <w:rPr>
          <w:color w:val="333333"/>
          <w:sz w:val="28"/>
          <w:szCs w:val="28"/>
        </w:rPr>
        <w:t xml:space="preserve">оприлюднення у мережі Інтернет </w:t>
      </w:r>
      <w:proofErr w:type="spellStart"/>
      <w:r w:rsidRPr="0000547A">
        <w:rPr>
          <w:color w:val="333333"/>
          <w:sz w:val="28"/>
          <w:szCs w:val="28"/>
        </w:rPr>
        <w:t>геопросторових</w:t>
      </w:r>
      <w:proofErr w:type="spellEnd"/>
      <w:r w:rsidRPr="0000547A">
        <w:rPr>
          <w:color w:val="333333"/>
          <w:sz w:val="28"/>
          <w:szCs w:val="28"/>
        </w:rPr>
        <w:t xml:space="preserve"> даних та метаданих, що створені за рахунок коштів місцевого бюджету, коштів міжнародної технічної допомоги та передані органу місцевог</w:t>
      </w:r>
      <w:r w:rsidRPr="00670CA4">
        <w:rPr>
          <w:sz w:val="28"/>
          <w:szCs w:val="28"/>
        </w:rPr>
        <w:t>о самоврядування, згідно із </w:t>
      </w:r>
      <w:hyperlink r:id="rId7" w:anchor="n2" w:tgtFrame="_blank" w:history="1">
        <w:r w:rsidRPr="00670CA4">
          <w:rPr>
            <w:rStyle w:val="a5"/>
            <w:color w:val="auto"/>
            <w:sz w:val="28"/>
            <w:szCs w:val="28"/>
            <w:u w:val="none"/>
          </w:rPr>
          <w:t>Законом України</w:t>
        </w:r>
      </w:hyperlink>
      <w:r w:rsidRPr="00670CA4">
        <w:rPr>
          <w:sz w:val="28"/>
          <w:szCs w:val="28"/>
        </w:rPr>
        <w:t> "Про національну інфраструкту</w:t>
      </w:r>
      <w:r w:rsidRPr="0000547A">
        <w:rPr>
          <w:color w:val="333333"/>
          <w:sz w:val="28"/>
          <w:szCs w:val="28"/>
        </w:rPr>
        <w:t xml:space="preserve">ру </w:t>
      </w:r>
      <w:proofErr w:type="spellStart"/>
      <w:r w:rsidRPr="0000547A">
        <w:rPr>
          <w:color w:val="333333"/>
          <w:sz w:val="28"/>
          <w:szCs w:val="28"/>
        </w:rPr>
        <w:t>геопросторових</w:t>
      </w:r>
      <w:proofErr w:type="spellEnd"/>
      <w:r w:rsidRPr="0000547A">
        <w:rPr>
          <w:color w:val="333333"/>
          <w:sz w:val="28"/>
          <w:szCs w:val="28"/>
        </w:rPr>
        <w:t xml:space="preserve"> даних"</w:t>
      </w:r>
      <w:r>
        <w:rPr>
          <w:color w:val="333333"/>
          <w:sz w:val="28"/>
          <w:szCs w:val="28"/>
        </w:rPr>
        <w:t>;</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5</w:t>
      </w:r>
      <w:r w:rsidRPr="0000547A">
        <w:rPr>
          <w:color w:val="333333"/>
          <w:sz w:val="28"/>
          <w:szCs w:val="28"/>
        </w:rPr>
        <w:t>)</w:t>
      </w:r>
      <w:r>
        <w:rPr>
          <w:color w:val="333333"/>
          <w:sz w:val="28"/>
          <w:szCs w:val="28"/>
        </w:rPr>
        <w:t xml:space="preserve"> </w:t>
      </w:r>
      <w:r w:rsidRPr="0000547A">
        <w:rPr>
          <w:color w:val="333333"/>
          <w:sz w:val="28"/>
          <w:szCs w:val="28"/>
        </w:rPr>
        <w:t>здійснення контролю за додержанням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6</w:t>
      </w:r>
      <w:r w:rsidRPr="0000547A">
        <w:rPr>
          <w:color w:val="333333"/>
          <w:sz w:val="28"/>
          <w:szCs w:val="28"/>
        </w:rPr>
        <w:t>)</w:t>
      </w:r>
      <w:r>
        <w:rPr>
          <w:color w:val="333333"/>
          <w:sz w:val="28"/>
          <w:szCs w:val="28"/>
        </w:rPr>
        <w:t xml:space="preserve"> </w:t>
      </w:r>
      <w:r w:rsidRPr="0000547A">
        <w:rPr>
          <w:color w:val="333333"/>
          <w:sz w:val="28"/>
          <w:szCs w:val="28"/>
        </w:rPr>
        <w:t>погодження клопотань про надання дозволу на спеціальне використання природних ресурсів загальнодержавного значення;</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7</w:t>
      </w:r>
      <w:r w:rsidRPr="0000547A">
        <w:rPr>
          <w:color w:val="333333"/>
          <w:sz w:val="28"/>
          <w:szCs w:val="28"/>
        </w:rPr>
        <w:t>)</w:t>
      </w:r>
      <w:r>
        <w:rPr>
          <w:color w:val="333333"/>
          <w:sz w:val="28"/>
          <w:szCs w:val="28"/>
        </w:rPr>
        <w:t xml:space="preserve"> </w:t>
      </w:r>
      <w:r w:rsidRPr="0000547A">
        <w:rPr>
          <w:color w:val="333333"/>
          <w:sz w:val="28"/>
          <w:szCs w:val="28"/>
        </w:rPr>
        <w:t>вирішення земельних спорів у порядку, встановленому законом;</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8</w:t>
      </w:r>
      <w:r w:rsidRPr="0000547A">
        <w:rPr>
          <w:color w:val="333333"/>
          <w:sz w:val="28"/>
          <w:szCs w:val="28"/>
        </w:rPr>
        <w:t>)вжиття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9</w:t>
      </w:r>
      <w:r w:rsidRPr="0000547A">
        <w:rPr>
          <w:color w:val="333333"/>
          <w:sz w:val="28"/>
          <w:szCs w:val="28"/>
        </w:rPr>
        <w:t>)</w:t>
      </w:r>
      <w:r>
        <w:rPr>
          <w:color w:val="333333"/>
          <w:sz w:val="28"/>
          <w:szCs w:val="28"/>
        </w:rPr>
        <w:t xml:space="preserve"> </w:t>
      </w:r>
      <w:r w:rsidRPr="0000547A">
        <w:rPr>
          <w:color w:val="333333"/>
          <w:sz w:val="28"/>
          <w:szCs w:val="28"/>
        </w:rPr>
        <w:t>визначення території для розміщення відходів відповідно до законодавства;</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10</w:t>
      </w:r>
      <w:r w:rsidRPr="0000547A">
        <w:rPr>
          <w:color w:val="333333"/>
          <w:sz w:val="28"/>
          <w:szCs w:val="28"/>
        </w:rPr>
        <w:t>)</w:t>
      </w:r>
      <w:r>
        <w:rPr>
          <w:color w:val="333333"/>
          <w:sz w:val="28"/>
          <w:szCs w:val="28"/>
        </w:rPr>
        <w:t xml:space="preserve"> </w:t>
      </w:r>
      <w:r w:rsidRPr="0000547A">
        <w:rPr>
          <w:color w:val="333333"/>
          <w:sz w:val="28"/>
          <w:szCs w:val="28"/>
        </w:rPr>
        <w:t xml:space="preserve">підготовка висновків щодо надання або вилучення в установленому законом порядку земельних ділянок, що проводиться органами виконавчої влади та </w:t>
      </w:r>
      <w:r>
        <w:rPr>
          <w:color w:val="333333"/>
          <w:sz w:val="28"/>
          <w:szCs w:val="28"/>
        </w:rPr>
        <w:t>сільською радою</w:t>
      </w:r>
      <w:r w:rsidRPr="0000547A">
        <w:rPr>
          <w:color w:val="333333"/>
          <w:sz w:val="28"/>
          <w:szCs w:val="28"/>
        </w:rPr>
        <w:t>;</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lastRenderedPageBreak/>
        <w:t>11</w:t>
      </w:r>
      <w:r w:rsidRPr="0000547A">
        <w:rPr>
          <w:color w:val="333333"/>
          <w:sz w:val="28"/>
          <w:szCs w:val="28"/>
        </w:rPr>
        <w:t>)</w:t>
      </w:r>
      <w:r>
        <w:rPr>
          <w:color w:val="333333"/>
          <w:sz w:val="28"/>
          <w:szCs w:val="28"/>
        </w:rPr>
        <w:t xml:space="preserve"> </w:t>
      </w:r>
      <w:r w:rsidRPr="0000547A">
        <w:rPr>
          <w:color w:val="333333"/>
          <w:sz w:val="28"/>
          <w:szCs w:val="28"/>
        </w:rPr>
        <w:t>організація і здійснення землеустрою, погодження проектів землеустрою;</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12</w:t>
      </w:r>
      <w:r w:rsidRPr="0000547A">
        <w:rPr>
          <w:color w:val="333333"/>
          <w:sz w:val="28"/>
          <w:szCs w:val="28"/>
        </w:rPr>
        <w:t>)</w:t>
      </w:r>
      <w:r>
        <w:rPr>
          <w:color w:val="333333"/>
          <w:sz w:val="28"/>
          <w:szCs w:val="28"/>
        </w:rPr>
        <w:t xml:space="preserve"> </w:t>
      </w:r>
      <w:r w:rsidRPr="0000547A">
        <w:rPr>
          <w:color w:val="333333"/>
          <w:sz w:val="28"/>
          <w:szCs w:val="28"/>
        </w:rPr>
        <w:t>здійснення контролю за впровадженням заходів, передбачених документацією із землеустрою;</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1</w:t>
      </w:r>
      <w:r>
        <w:rPr>
          <w:color w:val="333333"/>
          <w:sz w:val="28"/>
          <w:szCs w:val="28"/>
        </w:rPr>
        <w:t xml:space="preserve">3) </w:t>
      </w:r>
      <w:r w:rsidRPr="0000547A">
        <w:rPr>
          <w:color w:val="333333"/>
          <w:sz w:val="28"/>
          <w:szCs w:val="28"/>
        </w:rPr>
        <w:t>створення та забезпечення функціонування місцевих екологічних автоматизованих інформаційно-аналітичних систем, які є складовою мережі загальнодержавної екологічної автоматизованої інформаційно-аналітичної системи забезпечення доступу до екологічної інформації;</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1</w:t>
      </w:r>
      <w:r>
        <w:rPr>
          <w:color w:val="333333"/>
          <w:sz w:val="28"/>
          <w:szCs w:val="28"/>
        </w:rPr>
        <w:t>4</w:t>
      </w:r>
      <w:r w:rsidRPr="0000547A">
        <w:rPr>
          <w:color w:val="333333"/>
          <w:sz w:val="28"/>
          <w:szCs w:val="28"/>
        </w:rPr>
        <w:t>)</w:t>
      </w:r>
      <w:r>
        <w:rPr>
          <w:color w:val="333333"/>
          <w:sz w:val="28"/>
          <w:szCs w:val="28"/>
        </w:rPr>
        <w:t xml:space="preserve"> </w:t>
      </w:r>
      <w:r w:rsidRPr="0000547A">
        <w:rPr>
          <w:color w:val="333333"/>
          <w:sz w:val="28"/>
          <w:szCs w:val="28"/>
        </w:rPr>
        <w:t>надання відомостей з Державного земельного кадастру відповідно до закону;</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1</w:t>
      </w:r>
      <w:r>
        <w:rPr>
          <w:color w:val="333333"/>
          <w:sz w:val="28"/>
          <w:szCs w:val="28"/>
        </w:rPr>
        <w:t>5</w:t>
      </w:r>
      <w:r w:rsidRPr="0000547A">
        <w:rPr>
          <w:color w:val="333333"/>
          <w:sz w:val="28"/>
          <w:szCs w:val="28"/>
        </w:rPr>
        <w:t>)</w:t>
      </w:r>
      <w:r>
        <w:rPr>
          <w:color w:val="333333"/>
          <w:sz w:val="28"/>
          <w:szCs w:val="28"/>
        </w:rPr>
        <w:t xml:space="preserve"> </w:t>
      </w:r>
      <w:r w:rsidRPr="0000547A">
        <w:rPr>
          <w:color w:val="333333"/>
          <w:sz w:val="28"/>
          <w:szCs w:val="28"/>
        </w:rPr>
        <w:t>здійснення контролю за забезпеченням безперешкодного і безоплатного доступу громадян до узбережжя водних об’єктів для загального водокористування відповідно до закону;</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1</w:t>
      </w:r>
      <w:r>
        <w:rPr>
          <w:color w:val="333333"/>
          <w:sz w:val="28"/>
          <w:szCs w:val="28"/>
        </w:rPr>
        <w:t>6</w:t>
      </w:r>
      <w:r w:rsidRPr="0000547A">
        <w:rPr>
          <w:color w:val="333333"/>
          <w:sz w:val="28"/>
          <w:szCs w:val="28"/>
        </w:rPr>
        <w:t>)</w:t>
      </w:r>
      <w:r>
        <w:rPr>
          <w:color w:val="333333"/>
          <w:sz w:val="28"/>
          <w:szCs w:val="28"/>
        </w:rPr>
        <w:t xml:space="preserve"> </w:t>
      </w:r>
      <w:r w:rsidRPr="0000547A">
        <w:rPr>
          <w:color w:val="333333"/>
          <w:sz w:val="28"/>
          <w:szCs w:val="28"/>
        </w:rPr>
        <w:t>надання податковим органам у строки та в порядку, встано</w:t>
      </w:r>
      <w:r w:rsidRPr="00811B9F">
        <w:rPr>
          <w:sz w:val="28"/>
          <w:szCs w:val="28"/>
        </w:rPr>
        <w:t>влені </w:t>
      </w:r>
      <w:hyperlink r:id="rId8" w:tgtFrame="_blank" w:history="1">
        <w:r w:rsidRPr="00811B9F">
          <w:rPr>
            <w:rStyle w:val="a5"/>
            <w:color w:val="auto"/>
            <w:sz w:val="28"/>
            <w:szCs w:val="28"/>
            <w:u w:val="none"/>
          </w:rPr>
          <w:t>Податковим кодексом України</w:t>
        </w:r>
      </w:hyperlink>
      <w:r w:rsidRPr="00811B9F">
        <w:rPr>
          <w:sz w:val="28"/>
          <w:szCs w:val="28"/>
        </w:rPr>
        <w:t xml:space="preserve">, інформації щодо власників та </w:t>
      </w:r>
      <w:r w:rsidRPr="0000547A">
        <w:rPr>
          <w:color w:val="333333"/>
          <w:sz w:val="28"/>
          <w:szCs w:val="28"/>
        </w:rPr>
        <w:t>користувачів, у тому числі на правах оренди (суборенди), емфітевзису, земельних ділянок сільськогосподарського призначення, розташованих на території ради.</w:t>
      </w:r>
    </w:p>
    <w:p w:rsidR="0080574A" w:rsidRPr="00200D9B" w:rsidRDefault="0080574A" w:rsidP="0080574A">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bookmarkStart w:id="9" w:name="n1418"/>
      <w:bookmarkStart w:id="10" w:name="n443"/>
      <w:bookmarkStart w:id="11" w:name="n444"/>
      <w:bookmarkStart w:id="12" w:name="n502"/>
      <w:bookmarkStart w:id="13" w:name="n503"/>
      <w:bookmarkEnd w:id="9"/>
      <w:bookmarkEnd w:id="10"/>
      <w:bookmarkEnd w:id="11"/>
      <w:bookmarkEnd w:id="12"/>
      <w:bookmarkEnd w:id="13"/>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4</w:t>
      </w:r>
      <w:r w:rsidRPr="00200D9B">
        <w:rPr>
          <w:rFonts w:ascii="Times New Roman" w:hAnsi="Times New Roman" w:cs="Times New Roman"/>
          <w:color w:val="292B2C"/>
          <w:sz w:val="28"/>
          <w:szCs w:val="28"/>
          <w:lang w:val="uk-UA"/>
        </w:rPr>
        <w:t>.</w:t>
      </w:r>
      <w:r>
        <w:rPr>
          <w:rFonts w:ascii="Times New Roman" w:hAnsi="Times New Roman" w:cs="Times New Roman"/>
          <w:color w:val="292B2C"/>
          <w:sz w:val="28"/>
          <w:szCs w:val="28"/>
          <w:lang w:val="uk-UA"/>
        </w:rPr>
        <w:t xml:space="preserve"> </w:t>
      </w:r>
      <w:r w:rsidRPr="00200D9B">
        <w:rPr>
          <w:rFonts w:ascii="Times New Roman" w:hAnsi="Times New Roman" w:cs="Times New Roman"/>
          <w:color w:val="292B2C"/>
          <w:sz w:val="28"/>
          <w:szCs w:val="28"/>
          <w:lang w:val="uk-UA"/>
        </w:rPr>
        <w:t>Виконання функцій головного розпорядника коштів.</w:t>
      </w:r>
    </w:p>
    <w:p w:rsidR="0080574A" w:rsidRDefault="0080574A" w:rsidP="0080574A">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5</w:t>
      </w:r>
      <w:r w:rsidRPr="00200D9B">
        <w:rPr>
          <w:rFonts w:ascii="Times New Roman" w:hAnsi="Times New Roman" w:cs="Times New Roman"/>
          <w:color w:val="292B2C"/>
          <w:sz w:val="28"/>
          <w:szCs w:val="28"/>
          <w:lang w:val="uk-UA"/>
        </w:rPr>
        <w:t>.</w:t>
      </w:r>
      <w:r>
        <w:rPr>
          <w:rFonts w:ascii="Times New Roman" w:hAnsi="Times New Roman" w:cs="Times New Roman"/>
          <w:color w:val="292B2C"/>
          <w:sz w:val="28"/>
          <w:szCs w:val="28"/>
          <w:lang w:val="uk-UA"/>
        </w:rPr>
        <w:t xml:space="preserve"> </w:t>
      </w:r>
      <w:r w:rsidRPr="00200D9B">
        <w:rPr>
          <w:rFonts w:ascii="Times New Roman" w:hAnsi="Times New Roman" w:cs="Times New Roman"/>
          <w:color w:val="292B2C"/>
          <w:sz w:val="28"/>
          <w:szCs w:val="28"/>
          <w:lang w:val="uk-UA"/>
        </w:rPr>
        <w:t>Здійсн</w:t>
      </w:r>
      <w:r>
        <w:rPr>
          <w:rFonts w:ascii="Times New Roman" w:hAnsi="Times New Roman" w:cs="Times New Roman"/>
          <w:color w:val="292B2C"/>
          <w:sz w:val="28"/>
          <w:szCs w:val="28"/>
          <w:lang w:val="uk-UA"/>
        </w:rPr>
        <w:t>ення</w:t>
      </w:r>
      <w:r w:rsidRPr="00200D9B">
        <w:rPr>
          <w:rFonts w:ascii="Times New Roman" w:hAnsi="Times New Roman" w:cs="Times New Roman"/>
          <w:color w:val="292B2C"/>
          <w:sz w:val="28"/>
          <w:szCs w:val="28"/>
          <w:lang w:val="uk-UA"/>
        </w:rPr>
        <w:t xml:space="preserve"> розгляд</w:t>
      </w:r>
      <w:r>
        <w:rPr>
          <w:rFonts w:ascii="Times New Roman" w:hAnsi="Times New Roman" w:cs="Times New Roman"/>
          <w:color w:val="292B2C"/>
          <w:sz w:val="28"/>
          <w:szCs w:val="28"/>
          <w:lang w:val="uk-UA"/>
        </w:rPr>
        <w:t>у</w:t>
      </w:r>
      <w:r w:rsidRPr="00200D9B">
        <w:rPr>
          <w:rFonts w:ascii="Times New Roman" w:hAnsi="Times New Roman" w:cs="Times New Roman"/>
          <w:color w:val="292B2C"/>
          <w:sz w:val="28"/>
          <w:szCs w:val="28"/>
          <w:lang w:val="uk-UA"/>
        </w:rPr>
        <w:t xml:space="preserve"> звернень та прийом</w:t>
      </w:r>
      <w:r>
        <w:rPr>
          <w:rFonts w:ascii="Times New Roman" w:hAnsi="Times New Roman" w:cs="Times New Roman"/>
          <w:color w:val="292B2C"/>
          <w:sz w:val="28"/>
          <w:szCs w:val="28"/>
          <w:lang w:val="uk-UA"/>
        </w:rPr>
        <w:t>у</w:t>
      </w:r>
      <w:r w:rsidRPr="00200D9B">
        <w:rPr>
          <w:rFonts w:ascii="Times New Roman" w:hAnsi="Times New Roman" w:cs="Times New Roman"/>
          <w:color w:val="292B2C"/>
          <w:sz w:val="28"/>
          <w:szCs w:val="28"/>
          <w:lang w:val="uk-UA"/>
        </w:rPr>
        <w:t xml:space="preserve"> громадян з питань, що відносяться до компетенції </w:t>
      </w:r>
      <w:r>
        <w:rPr>
          <w:rFonts w:ascii="Times New Roman" w:hAnsi="Times New Roman" w:cs="Times New Roman"/>
          <w:color w:val="292B2C"/>
          <w:sz w:val="28"/>
          <w:szCs w:val="28"/>
          <w:lang w:val="uk-UA"/>
        </w:rPr>
        <w:t>в</w:t>
      </w:r>
      <w:r w:rsidRPr="00200D9B">
        <w:rPr>
          <w:rFonts w:ascii="Times New Roman" w:hAnsi="Times New Roman" w:cs="Times New Roman"/>
          <w:color w:val="292B2C"/>
          <w:sz w:val="28"/>
          <w:szCs w:val="28"/>
          <w:lang w:val="uk-UA"/>
        </w:rPr>
        <w:t>ідділу за встановленим графіком.</w:t>
      </w:r>
    </w:p>
    <w:p w:rsidR="0080574A" w:rsidRPr="00F25504" w:rsidRDefault="0080574A" w:rsidP="0080574A">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66625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6</w:t>
      </w:r>
      <w:r w:rsidRPr="0066625A">
        <w:rPr>
          <w:rFonts w:ascii="Times New Roman" w:eastAsia="Calibri" w:hAnsi="Times New Roman" w:cs="Times New Roman"/>
          <w:sz w:val="28"/>
          <w:szCs w:val="28"/>
          <w:lang w:val="uk-UA"/>
        </w:rPr>
        <w:t xml:space="preserve">.Діяльність відділу здійснюється на основі перспективного та поточних планів роботи. Спеціалісти відділу працюють на основі плану </w:t>
      </w:r>
      <w:r w:rsidRPr="00F25504">
        <w:rPr>
          <w:rFonts w:ascii="Times New Roman" w:eastAsia="Calibri" w:hAnsi="Times New Roman" w:cs="Times New Roman"/>
          <w:sz w:val="28"/>
          <w:szCs w:val="28"/>
          <w:lang w:val="uk-UA"/>
        </w:rPr>
        <w:t xml:space="preserve">роботи </w:t>
      </w:r>
      <w:r>
        <w:rPr>
          <w:rFonts w:ascii="Times New Roman" w:eastAsia="Calibri" w:hAnsi="Times New Roman" w:cs="Times New Roman"/>
          <w:sz w:val="28"/>
          <w:szCs w:val="28"/>
          <w:lang w:val="uk-UA"/>
        </w:rPr>
        <w:t>в</w:t>
      </w:r>
      <w:r w:rsidRPr="00F25504">
        <w:rPr>
          <w:rFonts w:ascii="Times New Roman" w:eastAsia="Calibri" w:hAnsi="Times New Roman" w:cs="Times New Roman"/>
          <w:sz w:val="28"/>
          <w:szCs w:val="28"/>
          <w:lang w:val="uk-UA"/>
        </w:rPr>
        <w:t>ідділу та індивідуальних планів роботи.</w:t>
      </w:r>
    </w:p>
    <w:p w:rsidR="0080574A" w:rsidRDefault="0080574A" w:rsidP="0080574A">
      <w:pPr>
        <w:autoSpaceDE w:val="0"/>
        <w:autoSpaceDN w:val="0"/>
        <w:adjustRightInd w:val="0"/>
        <w:spacing w:after="0" w:line="240" w:lineRule="auto"/>
        <w:ind w:firstLine="567"/>
        <w:jc w:val="both"/>
        <w:rPr>
          <w:rFonts w:ascii="Times New Roman" w:hAnsi="Times New Roman" w:cs="Times New Roman"/>
          <w:color w:val="292B2C"/>
          <w:sz w:val="28"/>
          <w:szCs w:val="28"/>
          <w:lang w:val="uk-UA"/>
        </w:rPr>
      </w:pPr>
      <w:r>
        <w:rPr>
          <w:rFonts w:ascii="Times New Roman" w:hAnsi="Times New Roman" w:cs="Times New Roman"/>
          <w:color w:val="292B2C"/>
          <w:sz w:val="28"/>
          <w:szCs w:val="28"/>
          <w:lang w:val="uk-UA"/>
        </w:rPr>
        <w:t>3.7.Б</w:t>
      </w:r>
      <w:r w:rsidRPr="00F25504">
        <w:rPr>
          <w:rFonts w:ascii="Times New Roman" w:hAnsi="Times New Roman" w:cs="Times New Roman"/>
          <w:color w:val="292B2C"/>
          <w:sz w:val="28"/>
          <w:szCs w:val="28"/>
          <w:lang w:val="uk-UA"/>
        </w:rPr>
        <w:t>ухгалтерський облік</w:t>
      </w:r>
      <w:r>
        <w:rPr>
          <w:rFonts w:ascii="Times New Roman" w:hAnsi="Times New Roman" w:cs="Times New Roman"/>
          <w:color w:val="292B2C"/>
          <w:sz w:val="28"/>
          <w:szCs w:val="28"/>
          <w:lang w:val="uk-UA"/>
        </w:rPr>
        <w:t>,</w:t>
      </w:r>
      <w:r w:rsidRPr="00F25504">
        <w:rPr>
          <w:rFonts w:ascii="Times New Roman" w:hAnsi="Times New Roman" w:cs="Times New Roman"/>
          <w:color w:val="292B2C"/>
          <w:sz w:val="28"/>
          <w:szCs w:val="28"/>
          <w:lang w:val="uk-UA"/>
        </w:rPr>
        <w:t xml:space="preserve"> складання фінансової звітності</w:t>
      </w:r>
      <w:r>
        <w:rPr>
          <w:rFonts w:ascii="Times New Roman" w:hAnsi="Times New Roman" w:cs="Times New Roman"/>
          <w:color w:val="292B2C"/>
          <w:sz w:val="28"/>
          <w:szCs w:val="28"/>
          <w:lang w:val="uk-UA"/>
        </w:rPr>
        <w:t xml:space="preserve"> та документообіг</w:t>
      </w:r>
      <w:r w:rsidRPr="00F25504">
        <w:rPr>
          <w:rFonts w:ascii="Times New Roman" w:hAnsi="Times New Roman" w:cs="Times New Roman"/>
          <w:color w:val="292B2C"/>
          <w:sz w:val="28"/>
          <w:szCs w:val="28"/>
          <w:lang w:val="uk-UA"/>
        </w:rPr>
        <w:t xml:space="preserve"> </w:t>
      </w:r>
      <w:r>
        <w:rPr>
          <w:rFonts w:ascii="Times New Roman" w:hAnsi="Times New Roman" w:cs="Times New Roman"/>
          <w:color w:val="292B2C"/>
          <w:sz w:val="28"/>
          <w:szCs w:val="28"/>
          <w:lang w:val="uk-UA"/>
        </w:rPr>
        <w:t>в</w:t>
      </w:r>
      <w:r w:rsidRPr="00F25504">
        <w:rPr>
          <w:rFonts w:ascii="Times New Roman" w:hAnsi="Times New Roman" w:cs="Times New Roman"/>
          <w:color w:val="292B2C"/>
          <w:sz w:val="28"/>
          <w:szCs w:val="28"/>
          <w:lang w:val="uk-UA"/>
        </w:rPr>
        <w:t xml:space="preserve">ідділу </w:t>
      </w:r>
      <w:r>
        <w:rPr>
          <w:rFonts w:ascii="Times New Roman" w:hAnsi="Times New Roman" w:cs="Times New Roman"/>
          <w:color w:val="292B2C"/>
          <w:sz w:val="28"/>
          <w:szCs w:val="28"/>
          <w:lang w:val="uk-UA"/>
        </w:rPr>
        <w:t>п</w:t>
      </w:r>
      <w:r w:rsidRPr="00F25504">
        <w:rPr>
          <w:rFonts w:ascii="Times New Roman" w:hAnsi="Times New Roman" w:cs="Times New Roman"/>
          <w:color w:val="292B2C"/>
          <w:sz w:val="28"/>
          <w:szCs w:val="28"/>
          <w:lang w:val="uk-UA"/>
        </w:rPr>
        <w:t>роводиться</w:t>
      </w:r>
      <w:r>
        <w:rPr>
          <w:rFonts w:ascii="Times New Roman" w:hAnsi="Times New Roman" w:cs="Times New Roman"/>
          <w:color w:val="292B2C"/>
          <w:sz w:val="28"/>
          <w:szCs w:val="28"/>
          <w:lang w:val="uk-UA"/>
        </w:rPr>
        <w:t xml:space="preserve"> </w:t>
      </w:r>
      <w:r w:rsidRPr="00F25504">
        <w:rPr>
          <w:rFonts w:ascii="Times New Roman" w:hAnsi="Times New Roman" w:cs="Times New Roman"/>
          <w:color w:val="292B2C"/>
          <w:sz w:val="28"/>
          <w:szCs w:val="28"/>
          <w:lang w:val="uk-UA"/>
        </w:rPr>
        <w:t>відповідно до вимог чинного законодавства.</w:t>
      </w:r>
    </w:p>
    <w:p w:rsidR="0080574A" w:rsidRDefault="0080574A" w:rsidP="0080574A">
      <w:pPr>
        <w:autoSpaceDE w:val="0"/>
        <w:autoSpaceDN w:val="0"/>
        <w:adjustRightInd w:val="0"/>
        <w:spacing w:after="0" w:line="240" w:lineRule="auto"/>
        <w:ind w:firstLine="567"/>
        <w:jc w:val="both"/>
        <w:rPr>
          <w:rFonts w:ascii="Times New Roman" w:hAnsi="Times New Roman" w:cs="Times New Roman"/>
          <w:color w:val="292B2C"/>
          <w:sz w:val="28"/>
          <w:szCs w:val="28"/>
          <w:lang w:val="uk-UA"/>
        </w:rPr>
      </w:pPr>
      <w:r>
        <w:rPr>
          <w:rFonts w:ascii="Times New Roman" w:hAnsi="Times New Roman" w:cs="Times New Roman"/>
          <w:color w:val="292B2C"/>
          <w:sz w:val="28"/>
          <w:szCs w:val="28"/>
          <w:lang w:val="uk-UA"/>
        </w:rPr>
        <w:t>3.8. Відділ веде окремий документообіг документів.</w:t>
      </w:r>
    </w:p>
    <w:p w:rsidR="0080574A" w:rsidRPr="00200D9B" w:rsidRDefault="0080574A" w:rsidP="0080574A">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9</w:t>
      </w:r>
      <w:r w:rsidRPr="00200D9B">
        <w:rPr>
          <w:rFonts w:ascii="Times New Roman" w:hAnsi="Times New Roman" w:cs="Times New Roman"/>
          <w:color w:val="292B2C"/>
          <w:sz w:val="28"/>
          <w:szCs w:val="28"/>
          <w:lang w:val="uk-UA"/>
        </w:rPr>
        <w:t>. Здійсн</w:t>
      </w:r>
      <w:r>
        <w:rPr>
          <w:rFonts w:ascii="Times New Roman" w:hAnsi="Times New Roman" w:cs="Times New Roman"/>
          <w:color w:val="292B2C"/>
          <w:sz w:val="28"/>
          <w:szCs w:val="28"/>
          <w:lang w:val="uk-UA"/>
        </w:rPr>
        <w:t>ення</w:t>
      </w:r>
      <w:r w:rsidRPr="00200D9B">
        <w:rPr>
          <w:rFonts w:ascii="Times New Roman" w:hAnsi="Times New Roman" w:cs="Times New Roman"/>
          <w:color w:val="292B2C"/>
          <w:sz w:val="28"/>
          <w:szCs w:val="28"/>
          <w:lang w:val="uk-UA"/>
        </w:rPr>
        <w:t xml:space="preserve"> інш</w:t>
      </w:r>
      <w:r>
        <w:rPr>
          <w:rFonts w:ascii="Times New Roman" w:hAnsi="Times New Roman" w:cs="Times New Roman"/>
          <w:color w:val="292B2C"/>
          <w:sz w:val="28"/>
          <w:szCs w:val="28"/>
          <w:lang w:val="uk-UA"/>
        </w:rPr>
        <w:t>их</w:t>
      </w:r>
      <w:r w:rsidRPr="00200D9B">
        <w:rPr>
          <w:rFonts w:ascii="Times New Roman" w:hAnsi="Times New Roman" w:cs="Times New Roman"/>
          <w:color w:val="292B2C"/>
          <w:sz w:val="28"/>
          <w:szCs w:val="28"/>
          <w:lang w:val="uk-UA"/>
        </w:rPr>
        <w:t xml:space="preserve"> повноважен</w:t>
      </w:r>
      <w:r>
        <w:rPr>
          <w:rFonts w:ascii="Times New Roman" w:hAnsi="Times New Roman" w:cs="Times New Roman"/>
          <w:color w:val="292B2C"/>
          <w:sz w:val="28"/>
          <w:szCs w:val="28"/>
          <w:lang w:val="uk-UA"/>
        </w:rPr>
        <w:t>ь</w:t>
      </w:r>
      <w:r w:rsidRPr="00200D9B">
        <w:rPr>
          <w:rFonts w:ascii="Times New Roman" w:hAnsi="Times New Roman" w:cs="Times New Roman"/>
          <w:color w:val="292B2C"/>
          <w:sz w:val="28"/>
          <w:szCs w:val="28"/>
          <w:lang w:val="uk-UA"/>
        </w:rPr>
        <w:t>,</w:t>
      </w:r>
      <w:r>
        <w:rPr>
          <w:rFonts w:ascii="Times New Roman" w:hAnsi="Times New Roman" w:cs="Times New Roman"/>
          <w:color w:val="292B2C"/>
          <w:sz w:val="28"/>
          <w:szCs w:val="28"/>
          <w:lang w:val="uk-UA"/>
        </w:rPr>
        <w:t xml:space="preserve"> що</w:t>
      </w:r>
      <w:r w:rsidRPr="00200D9B">
        <w:rPr>
          <w:rFonts w:ascii="Times New Roman" w:hAnsi="Times New Roman" w:cs="Times New Roman"/>
          <w:color w:val="292B2C"/>
          <w:sz w:val="28"/>
          <w:szCs w:val="28"/>
          <w:lang w:val="uk-UA"/>
        </w:rPr>
        <w:t xml:space="preserve"> покладені на </w:t>
      </w:r>
      <w:r>
        <w:rPr>
          <w:rFonts w:ascii="Times New Roman" w:hAnsi="Times New Roman" w:cs="Times New Roman"/>
          <w:color w:val="292B2C"/>
          <w:sz w:val="28"/>
          <w:szCs w:val="28"/>
          <w:lang w:val="uk-UA"/>
        </w:rPr>
        <w:t>в</w:t>
      </w:r>
      <w:r w:rsidRPr="00200D9B">
        <w:rPr>
          <w:rFonts w:ascii="Times New Roman" w:hAnsi="Times New Roman" w:cs="Times New Roman"/>
          <w:color w:val="292B2C"/>
          <w:sz w:val="28"/>
          <w:szCs w:val="28"/>
          <w:lang w:val="uk-UA"/>
        </w:rPr>
        <w:t>ідділ відповідно до чинного законодавства.</w:t>
      </w:r>
    </w:p>
    <w:p w:rsidR="0080574A" w:rsidRPr="00200D9B" w:rsidRDefault="0080574A" w:rsidP="0080574A">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10</w:t>
      </w:r>
      <w:r w:rsidRPr="00200D9B">
        <w:rPr>
          <w:rFonts w:ascii="Times New Roman" w:hAnsi="Times New Roman" w:cs="Times New Roman"/>
          <w:color w:val="292B2C"/>
          <w:sz w:val="28"/>
          <w:szCs w:val="28"/>
          <w:lang w:val="uk-UA"/>
        </w:rPr>
        <w:t xml:space="preserve">. При здійсненні повноважень </w:t>
      </w:r>
      <w:r>
        <w:rPr>
          <w:rFonts w:ascii="Times New Roman" w:hAnsi="Times New Roman" w:cs="Times New Roman"/>
          <w:color w:val="292B2C"/>
          <w:sz w:val="28"/>
          <w:szCs w:val="28"/>
          <w:lang w:val="uk-UA"/>
        </w:rPr>
        <w:t>в</w:t>
      </w:r>
      <w:r w:rsidRPr="00200D9B">
        <w:rPr>
          <w:rFonts w:ascii="Times New Roman" w:hAnsi="Times New Roman" w:cs="Times New Roman"/>
          <w:color w:val="292B2C"/>
          <w:sz w:val="28"/>
          <w:szCs w:val="28"/>
          <w:lang w:val="uk-UA"/>
        </w:rPr>
        <w:t>ідділ зобов’язано:</w:t>
      </w:r>
    </w:p>
    <w:p w:rsidR="0080574A" w:rsidRPr="00200D9B" w:rsidRDefault="0080574A" w:rsidP="0080574A">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10</w:t>
      </w:r>
      <w:r w:rsidRPr="00200D9B">
        <w:rPr>
          <w:rFonts w:ascii="Times New Roman" w:hAnsi="Times New Roman" w:cs="Times New Roman"/>
          <w:color w:val="292B2C"/>
          <w:sz w:val="28"/>
          <w:szCs w:val="28"/>
          <w:lang w:val="uk-UA"/>
        </w:rPr>
        <w:t>.1. Забезпечити дотримання конституційних прав та свобод людини і громадянина, які закріплені в Конституції та законодавстві України, Статуті Якушинецької територіальної громади.</w:t>
      </w:r>
    </w:p>
    <w:p w:rsidR="0080574A" w:rsidRPr="00200D9B" w:rsidRDefault="0080574A" w:rsidP="0080574A">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10</w:t>
      </w:r>
      <w:r w:rsidRPr="00200D9B">
        <w:rPr>
          <w:rFonts w:ascii="Times New Roman" w:hAnsi="Times New Roman" w:cs="Times New Roman"/>
          <w:color w:val="292B2C"/>
          <w:sz w:val="28"/>
          <w:szCs w:val="28"/>
          <w:lang w:val="uk-UA"/>
        </w:rPr>
        <w:t>.2. Забезпечити виконання вимог чинного законодавства України щодо конфіденційності інформації відносно особи.</w:t>
      </w:r>
    </w:p>
    <w:p w:rsidR="0080574A" w:rsidRPr="00200D9B" w:rsidRDefault="0080574A" w:rsidP="0080574A">
      <w:pPr>
        <w:shd w:val="clear" w:color="auto" w:fill="FFFFFF" w:themeFill="background1"/>
        <w:spacing w:after="60" w:line="240" w:lineRule="auto"/>
        <w:ind w:firstLine="567"/>
        <w:jc w:val="both"/>
        <w:rPr>
          <w:rFonts w:ascii="Times New Roman" w:hAnsi="Times New Roman" w:cs="Times New Roman"/>
          <w:b/>
          <w:bCs/>
          <w:i/>
          <w:sz w:val="28"/>
          <w:szCs w:val="28"/>
          <w:u w:val="single"/>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10</w:t>
      </w:r>
      <w:r w:rsidRPr="00200D9B">
        <w:rPr>
          <w:rFonts w:ascii="Times New Roman" w:hAnsi="Times New Roman" w:cs="Times New Roman"/>
          <w:color w:val="292B2C"/>
          <w:sz w:val="28"/>
          <w:szCs w:val="28"/>
          <w:lang w:val="uk-UA"/>
        </w:rPr>
        <w:t>.3. Не допускати в своїй діяльності порушення вимог антикорупційного законодавства</w:t>
      </w:r>
      <w:r>
        <w:rPr>
          <w:rFonts w:ascii="Times New Roman" w:hAnsi="Times New Roman" w:cs="Times New Roman"/>
          <w:color w:val="292B2C"/>
          <w:sz w:val="28"/>
          <w:szCs w:val="28"/>
          <w:lang w:val="uk-UA"/>
        </w:rPr>
        <w:t>.</w:t>
      </w:r>
    </w:p>
    <w:p w:rsidR="0080574A" w:rsidRPr="0001538F"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4. </w:t>
      </w:r>
      <w:r>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 має право:</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 О</w:t>
      </w:r>
      <w:r w:rsidRPr="006555C0">
        <w:rPr>
          <w:rFonts w:ascii="Times New Roman" w:hAnsi="Times New Roman" w:cs="Times New Roman"/>
          <w:sz w:val="28"/>
          <w:szCs w:val="28"/>
          <w:lang w:val="uk-UA"/>
        </w:rPr>
        <w:t xml:space="preserve">держувати в установленому законодавством порядку від </w:t>
      </w:r>
      <w:r>
        <w:rPr>
          <w:rFonts w:ascii="Times New Roman" w:hAnsi="Times New Roman" w:cs="Times New Roman"/>
          <w:sz w:val="28"/>
          <w:szCs w:val="28"/>
          <w:lang w:val="uk-UA"/>
        </w:rPr>
        <w:t>органів виконавчої влади та</w:t>
      </w:r>
      <w:r w:rsidRPr="006555C0">
        <w:rPr>
          <w:rFonts w:ascii="Times New Roman" w:hAnsi="Times New Roman" w:cs="Times New Roman"/>
          <w:sz w:val="28"/>
          <w:szCs w:val="28"/>
          <w:lang w:val="uk-UA"/>
        </w:rPr>
        <w:t xml:space="preserve"> структурних підрозділів ради, підприємств, установ та організацій</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незалежно від форми власності та їх посадових осіб документи, матеріали та інформацію з</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питань, що виникають під</w:t>
      </w:r>
      <w:r>
        <w:rPr>
          <w:rFonts w:ascii="Times New Roman" w:hAnsi="Times New Roman" w:cs="Times New Roman"/>
          <w:sz w:val="28"/>
          <w:szCs w:val="28"/>
          <w:lang w:val="uk-UA"/>
        </w:rPr>
        <w:t xml:space="preserve"> виконання своїх повноважень.</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4.2. З</w:t>
      </w:r>
      <w:r w:rsidRPr="006555C0">
        <w:rPr>
          <w:rFonts w:ascii="Times New Roman" w:hAnsi="Times New Roman" w:cs="Times New Roman"/>
          <w:sz w:val="28"/>
          <w:szCs w:val="28"/>
          <w:lang w:val="uk-UA"/>
        </w:rPr>
        <w:t>алучати фахівців інших виконавчих органів, структурних підрозділів ради,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підприємств, установ та організацій, об’єднань громадян (за погодженням з їх керівниками)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до розгляду питань, що належать до компетенції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4.3. К</w:t>
      </w:r>
      <w:r w:rsidRPr="006555C0">
        <w:rPr>
          <w:rFonts w:ascii="Times New Roman" w:hAnsi="Times New Roman" w:cs="Times New Roman"/>
          <w:sz w:val="28"/>
          <w:szCs w:val="28"/>
          <w:lang w:val="uk-UA"/>
        </w:rPr>
        <w:t>ористуватися в установленому порядку інформаційними базами органів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виконавчої влади, системами зв’язку і комунікацій, мережами спеціального зв’язку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іншими технічними засобами</w:t>
      </w:r>
      <w:r>
        <w:rPr>
          <w:rFonts w:ascii="Times New Roman" w:hAnsi="Times New Roman" w:cs="Times New Roman"/>
          <w:sz w:val="28"/>
          <w:szCs w:val="28"/>
          <w:lang w:val="uk-UA"/>
        </w:rPr>
        <w:t>.</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4.4. С</w:t>
      </w:r>
      <w:r w:rsidRPr="006555C0">
        <w:rPr>
          <w:rFonts w:ascii="Times New Roman" w:hAnsi="Times New Roman" w:cs="Times New Roman"/>
          <w:sz w:val="28"/>
          <w:szCs w:val="28"/>
          <w:lang w:val="uk-UA"/>
        </w:rPr>
        <w:t>кликати в установленому порядку наради з питань, що належать до компетенції</w:t>
      </w:r>
      <w:r>
        <w:rPr>
          <w:rFonts w:ascii="Times New Roman" w:hAnsi="Times New Roman" w:cs="Times New Roman"/>
          <w:sz w:val="28"/>
          <w:szCs w:val="28"/>
          <w:lang w:val="uk-UA"/>
        </w:rPr>
        <w:t xml:space="preserve"> в</w:t>
      </w:r>
      <w:r w:rsidRPr="006555C0">
        <w:rPr>
          <w:rFonts w:ascii="Times New Roman" w:hAnsi="Times New Roman" w:cs="Times New Roman"/>
          <w:sz w:val="28"/>
          <w:szCs w:val="28"/>
          <w:lang w:val="uk-UA"/>
        </w:rPr>
        <w:t>ідділу.</w:t>
      </w:r>
    </w:p>
    <w:p w:rsidR="0080574A"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rsidR="0080574A" w:rsidRPr="0001538F"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5. Взаємодія </w:t>
      </w:r>
      <w:r>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ідділу з іншими органами та структурами</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5.1. В</w:t>
      </w:r>
      <w:r w:rsidRPr="006555C0">
        <w:rPr>
          <w:rFonts w:ascii="Times New Roman" w:hAnsi="Times New Roman" w:cs="Times New Roman"/>
          <w:sz w:val="28"/>
          <w:szCs w:val="28"/>
          <w:lang w:val="uk-UA"/>
        </w:rPr>
        <w:t>ідділ в установленому законодавством порядку та у межах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повноважень взаємодіє з іншими виконавчими органами сільської ради, структурними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підрозділами й апаратом ради, територіальними органами міністерств, інших центральних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органів виконавчої влади, а також підприємствами, установами та організаціями з метою</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створення умов для провадження послідовної та узгодженої діяльності щодо строків,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періодичності одержання і передачі інформації, необхідної для належного виконання</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покладених на нього завдань та здійснення запланованих заходів.</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p>
    <w:p w:rsidR="0080574A" w:rsidRPr="0001538F"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6. Керівництво </w:t>
      </w:r>
      <w:r>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ідділу</w:t>
      </w:r>
    </w:p>
    <w:p w:rsidR="0080574A" w:rsidRPr="002F0B26"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6.1. В</w:t>
      </w:r>
      <w:r w:rsidRPr="002F0B26">
        <w:rPr>
          <w:rFonts w:ascii="Times New Roman" w:hAnsi="Times New Roman" w:cs="Times New Roman"/>
          <w:sz w:val="28"/>
          <w:szCs w:val="28"/>
          <w:lang w:val="uk-UA"/>
        </w:rPr>
        <w:t xml:space="preserve">ідділ очолює начальник,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 </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2F0B26">
        <w:rPr>
          <w:rFonts w:ascii="Times New Roman" w:hAnsi="Times New Roman" w:cs="Times New Roman"/>
          <w:sz w:val="28"/>
          <w:szCs w:val="28"/>
          <w:lang w:val="uk-UA"/>
        </w:rPr>
        <w:t xml:space="preserve">.2. </w:t>
      </w:r>
      <w:r>
        <w:rPr>
          <w:rFonts w:ascii="Times New Roman" w:hAnsi="Times New Roman" w:cs="Times New Roman"/>
          <w:sz w:val="28"/>
          <w:szCs w:val="28"/>
          <w:lang w:val="uk-UA"/>
        </w:rPr>
        <w:t>Начальник відділу</w:t>
      </w:r>
      <w:r w:rsidRPr="002F0B26">
        <w:rPr>
          <w:rFonts w:ascii="Times New Roman" w:hAnsi="Times New Roman" w:cs="Times New Roman"/>
          <w:sz w:val="28"/>
          <w:szCs w:val="28"/>
          <w:lang w:val="uk-UA"/>
        </w:rPr>
        <w:t xml:space="preserve"> повинен мати вищу освіту відповідного професійного спрямування за освітньо-кваліфікаційним рівнем магістра або спеціаліста, стаж роботи за фахом </w:t>
      </w:r>
      <w:r>
        <w:rPr>
          <w:rFonts w:ascii="Times New Roman" w:hAnsi="Times New Roman" w:cs="Times New Roman"/>
          <w:sz w:val="28"/>
          <w:szCs w:val="28"/>
          <w:lang w:val="uk-UA"/>
        </w:rPr>
        <w:t>а</w:t>
      </w:r>
      <w:r w:rsidRPr="002F0B26">
        <w:rPr>
          <w:rFonts w:ascii="Times New Roman" w:hAnsi="Times New Roman" w:cs="Times New Roman"/>
          <w:sz w:val="28"/>
          <w:szCs w:val="28"/>
          <w:lang w:val="uk-UA"/>
        </w:rPr>
        <w:t>бо на керівних посадах</w:t>
      </w:r>
      <w:r>
        <w:rPr>
          <w:rFonts w:ascii="Times New Roman" w:hAnsi="Times New Roman" w:cs="Times New Roman"/>
          <w:sz w:val="28"/>
          <w:szCs w:val="28"/>
          <w:lang w:val="uk-UA"/>
        </w:rPr>
        <w:t xml:space="preserve"> на</w:t>
      </w:r>
      <w:r w:rsidRPr="002F0B26">
        <w:rPr>
          <w:rFonts w:ascii="Times New Roman" w:hAnsi="Times New Roman" w:cs="Times New Roman"/>
          <w:sz w:val="28"/>
          <w:szCs w:val="28"/>
          <w:lang w:val="uk-UA"/>
        </w:rPr>
        <w:t xml:space="preserve"> державній службі</w:t>
      </w:r>
      <w:r>
        <w:rPr>
          <w:rFonts w:ascii="Times New Roman" w:hAnsi="Times New Roman" w:cs="Times New Roman"/>
          <w:sz w:val="28"/>
          <w:szCs w:val="28"/>
          <w:lang w:val="uk-UA"/>
        </w:rPr>
        <w:t xml:space="preserve"> чи в органах місцевого самоврядування</w:t>
      </w:r>
      <w:r w:rsidRPr="002F0B26">
        <w:rPr>
          <w:rFonts w:ascii="Times New Roman" w:hAnsi="Times New Roman" w:cs="Times New Roman"/>
          <w:sz w:val="28"/>
          <w:szCs w:val="28"/>
          <w:lang w:val="uk-UA"/>
        </w:rPr>
        <w:t xml:space="preserve">  не менше 3-х років. </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w:t>
      </w:r>
      <w:r w:rsidRPr="006555C0">
        <w:rPr>
          <w:rFonts w:ascii="Times New Roman" w:hAnsi="Times New Roman" w:cs="Times New Roman"/>
          <w:sz w:val="28"/>
          <w:szCs w:val="28"/>
          <w:lang w:val="uk-UA"/>
        </w:rPr>
        <w:t xml:space="preserve">Начальник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 З</w:t>
      </w:r>
      <w:r w:rsidRPr="006555C0">
        <w:rPr>
          <w:rFonts w:ascii="Times New Roman" w:hAnsi="Times New Roman" w:cs="Times New Roman"/>
          <w:sz w:val="28"/>
          <w:szCs w:val="28"/>
          <w:lang w:val="uk-UA"/>
        </w:rPr>
        <w:t xml:space="preserve">дійснює керівництво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ом</w:t>
      </w:r>
      <w:r w:rsidRPr="006555C0">
        <w:rPr>
          <w:rFonts w:ascii="Times New Roman" w:hAnsi="Times New Roman" w:cs="Times New Roman"/>
          <w:sz w:val="28"/>
          <w:szCs w:val="28"/>
          <w:lang w:val="uk-UA"/>
        </w:rPr>
        <w:t>, несе персональну</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відповідальність за організацію та результати його діяльності, сприяє створенню належних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умов праці в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ідділі</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6.3.2. П</w:t>
      </w:r>
      <w:r w:rsidRPr="006555C0">
        <w:rPr>
          <w:rFonts w:ascii="Times New Roman" w:hAnsi="Times New Roman" w:cs="Times New Roman"/>
          <w:sz w:val="28"/>
          <w:szCs w:val="28"/>
          <w:lang w:val="uk-UA"/>
        </w:rPr>
        <w:t xml:space="preserve">одає на розгляд </w:t>
      </w:r>
      <w:r>
        <w:rPr>
          <w:rFonts w:ascii="Times New Roman" w:hAnsi="Times New Roman" w:cs="Times New Roman"/>
          <w:sz w:val="28"/>
          <w:szCs w:val="28"/>
          <w:lang w:val="uk-UA"/>
        </w:rPr>
        <w:t xml:space="preserve">сільської </w:t>
      </w:r>
      <w:r w:rsidRPr="006555C0">
        <w:rPr>
          <w:rFonts w:ascii="Times New Roman" w:hAnsi="Times New Roman" w:cs="Times New Roman"/>
          <w:sz w:val="28"/>
          <w:szCs w:val="28"/>
          <w:lang w:val="uk-UA"/>
        </w:rPr>
        <w:t xml:space="preserve">ради зміни до Положення про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6.3.3. З</w:t>
      </w:r>
      <w:r w:rsidRPr="006555C0">
        <w:rPr>
          <w:rFonts w:ascii="Times New Roman" w:hAnsi="Times New Roman" w:cs="Times New Roman"/>
          <w:sz w:val="28"/>
          <w:szCs w:val="28"/>
          <w:lang w:val="uk-UA"/>
        </w:rPr>
        <w:t>атверджує</w:t>
      </w:r>
      <w:r>
        <w:rPr>
          <w:rFonts w:ascii="Times New Roman" w:hAnsi="Times New Roman" w:cs="Times New Roman"/>
          <w:sz w:val="28"/>
          <w:szCs w:val="28"/>
          <w:lang w:val="uk-UA"/>
        </w:rPr>
        <w:t xml:space="preserve"> положення про структурні підрозділи відділу,</w:t>
      </w:r>
      <w:r w:rsidRPr="006555C0">
        <w:rPr>
          <w:rFonts w:ascii="Times New Roman" w:hAnsi="Times New Roman" w:cs="Times New Roman"/>
          <w:sz w:val="28"/>
          <w:szCs w:val="28"/>
          <w:lang w:val="uk-UA"/>
        </w:rPr>
        <w:t xml:space="preserve"> посадові інструкції працівників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 та розподіляє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обов’язки між ними</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6.3.4. П</w:t>
      </w:r>
      <w:r w:rsidRPr="006555C0">
        <w:rPr>
          <w:rFonts w:ascii="Times New Roman" w:hAnsi="Times New Roman" w:cs="Times New Roman"/>
          <w:sz w:val="28"/>
          <w:szCs w:val="28"/>
          <w:lang w:val="uk-UA"/>
        </w:rPr>
        <w:t xml:space="preserve">ланує роботу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6.3.5. В</w:t>
      </w:r>
      <w:r w:rsidRPr="006555C0">
        <w:rPr>
          <w:rFonts w:ascii="Times New Roman" w:hAnsi="Times New Roman" w:cs="Times New Roman"/>
          <w:sz w:val="28"/>
          <w:szCs w:val="28"/>
          <w:lang w:val="uk-UA"/>
        </w:rPr>
        <w:t>живає заходів щодо вдосконалення організації та підвищення ефективно</w:t>
      </w:r>
      <w:r>
        <w:rPr>
          <w:rFonts w:ascii="Times New Roman" w:hAnsi="Times New Roman" w:cs="Times New Roman"/>
          <w:sz w:val="28"/>
          <w:szCs w:val="28"/>
          <w:lang w:val="uk-UA"/>
        </w:rPr>
        <w:t>с</w:t>
      </w:r>
      <w:r w:rsidRPr="006555C0">
        <w:rPr>
          <w:rFonts w:ascii="Times New Roman" w:hAnsi="Times New Roman" w:cs="Times New Roman"/>
          <w:sz w:val="28"/>
          <w:szCs w:val="28"/>
          <w:lang w:val="uk-UA"/>
        </w:rPr>
        <w:t>ті</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роботи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6.3.6. З</w:t>
      </w:r>
      <w:r w:rsidRPr="006555C0">
        <w:rPr>
          <w:rFonts w:ascii="Times New Roman" w:hAnsi="Times New Roman" w:cs="Times New Roman"/>
          <w:sz w:val="28"/>
          <w:szCs w:val="28"/>
          <w:lang w:val="uk-UA"/>
        </w:rPr>
        <w:t xml:space="preserve">вітує перед сільським головою про виконання покладених на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завдань та затверджених планів роботи</w:t>
      </w:r>
      <w:r>
        <w:rPr>
          <w:rFonts w:ascii="Times New Roman" w:hAnsi="Times New Roman" w:cs="Times New Roman"/>
          <w:sz w:val="28"/>
          <w:szCs w:val="28"/>
          <w:lang w:val="uk-UA"/>
        </w:rPr>
        <w:t>.</w:t>
      </w:r>
    </w:p>
    <w:p w:rsidR="0080574A" w:rsidRPr="00603B11"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sidRPr="00603B11">
        <w:rPr>
          <w:rFonts w:ascii="Times New Roman" w:hAnsi="Times New Roman" w:cs="Times New Roman"/>
          <w:sz w:val="28"/>
          <w:szCs w:val="28"/>
          <w:lang w:val="uk-UA"/>
        </w:rPr>
        <w:t xml:space="preserve">6.3.7. Представляє інтереси </w:t>
      </w:r>
      <w:r>
        <w:rPr>
          <w:rFonts w:ascii="Times New Roman" w:hAnsi="Times New Roman" w:cs="Times New Roman"/>
          <w:sz w:val="28"/>
          <w:szCs w:val="28"/>
          <w:lang w:val="uk-UA"/>
        </w:rPr>
        <w:t>в</w:t>
      </w:r>
      <w:r w:rsidRPr="00603B11">
        <w:rPr>
          <w:rFonts w:ascii="Times New Roman" w:hAnsi="Times New Roman" w:cs="Times New Roman"/>
          <w:sz w:val="28"/>
          <w:szCs w:val="28"/>
          <w:lang w:val="uk-UA"/>
        </w:rPr>
        <w:t xml:space="preserve">ідділу у взаємовідносинах з іншими виконавчими органами та структурними підрозділами ради, з міністерствами, </w:t>
      </w:r>
      <w:r w:rsidRPr="00603B11">
        <w:rPr>
          <w:rFonts w:ascii="Times New Roman" w:hAnsi="Times New Roman" w:cs="Times New Roman"/>
          <w:sz w:val="28"/>
          <w:szCs w:val="28"/>
          <w:lang w:val="uk-UA"/>
        </w:rPr>
        <w:lastRenderedPageBreak/>
        <w:t>іншими центральними органами виконавчої влади, підприємствами, установами та організаціями.</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6.3.8.</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идає у межах своїх повноважень накази, організовує контроль за їх виконан</w:t>
      </w:r>
      <w:r>
        <w:rPr>
          <w:rFonts w:ascii="Times New Roman" w:hAnsi="Times New Roman" w:cs="Times New Roman"/>
          <w:sz w:val="28"/>
          <w:szCs w:val="28"/>
          <w:lang w:val="uk-UA"/>
        </w:rPr>
        <w:t>н</w:t>
      </w:r>
      <w:r w:rsidRPr="006555C0">
        <w:rPr>
          <w:rFonts w:ascii="Times New Roman" w:hAnsi="Times New Roman" w:cs="Times New Roman"/>
          <w:sz w:val="28"/>
          <w:szCs w:val="28"/>
          <w:lang w:val="uk-UA"/>
        </w:rPr>
        <w:t>ям</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6.3.9. Укладає договори та контролює їх виконання (в межах визначених компетенцією).</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6.3.10.П</w:t>
      </w:r>
      <w:r w:rsidRPr="006555C0">
        <w:rPr>
          <w:rFonts w:ascii="Times New Roman" w:hAnsi="Times New Roman" w:cs="Times New Roman"/>
          <w:sz w:val="28"/>
          <w:szCs w:val="28"/>
          <w:lang w:val="uk-UA"/>
        </w:rPr>
        <w:t>одає на затвердження сільському голові про</w:t>
      </w:r>
      <w:r>
        <w:rPr>
          <w:rFonts w:ascii="Times New Roman" w:hAnsi="Times New Roman" w:cs="Times New Roman"/>
          <w:sz w:val="28"/>
          <w:szCs w:val="28"/>
          <w:lang w:val="uk-UA"/>
        </w:rPr>
        <w:t>е</w:t>
      </w:r>
      <w:r w:rsidRPr="006555C0">
        <w:rPr>
          <w:rFonts w:ascii="Times New Roman" w:hAnsi="Times New Roman" w:cs="Times New Roman"/>
          <w:sz w:val="28"/>
          <w:szCs w:val="28"/>
          <w:lang w:val="uk-UA"/>
        </w:rPr>
        <w:t>кти кошторису та штатного розпису</w:t>
      </w:r>
      <w:r>
        <w:rPr>
          <w:rFonts w:ascii="Times New Roman" w:hAnsi="Times New Roman" w:cs="Times New Roman"/>
          <w:sz w:val="28"/>
          <w:szCs w:val="28"/>
          <w:lang w:val="uk-UA"/>
        </w:rPr>
        <w:t xml:space="preserve"> в</w:t>
      </w:r>
      <w:r w:rsidRPr="006555C0">
        <w:rPr>
          <w:rFonts w:ascii="Times New Roman" w:hAnsi="Times New Roman" w:cs="Times New Roman"/>
          <w:sz w:val="28"/>
          <w:szCs w:val="28"/>
          <w:lang w:val="uk-UA"/>
        </w:rPr>
        <w:t>ідділу в межах визначеної граничної чисельності та фонду оплати праці його</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працівників</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6.3.11. Р</w:t>
      </w:r>
      <w:r w:rsidRPr="006555C0">
        <w:rPr>
          <w:rFonts w:ascii="Times New Roman" w:hAnsi="Times New Roman" w:cs="Times New Roman"/>
          <w:sz w:val="28"/>
          <w:szCs w:val="28"/>
          <w:lang w:val="uk-UA"/>
        </w:rPr>
        <w:t xml:space="preserve">озпоряджається коштами у межах кошторису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6.3.12. Вносить пропозиції сільському голові щодо призначення, звільнення працівників відділу, їх заохочення, притягнення до дисциплінарної відповідальності, присвоєння їм чергових рангів, надання відпусток.</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6.3.13. Готує проекти розпоряджень сільського голови щодо встановлення</w:t>
      </w:r>
      <w:r w:rsidRPr="00A42B16">
        <w:rPr>
          <w:rFonts w:ascii="Times New Roman" w:hAnsi="Times New Roman" w:cs="Times New Roman"/>
          <w:sz w:val="28"/>
          <w:szCs w:val="28"/>
          <w:lang w:val="uk-UA"/>
        </w:rPr>
        <w:t xml:space="preserve"> </w:t>
      </w:r>
      <w:r>
        <w:rPr>
          <w:rFonts w:ascii="Times New Roman" w:hAnsi="Times New Roman" w:cs="Times New Roman"/>
          <w:sz w:val="28"/>
          <w:szCs w:val="28"/>
          <w:lang w:val="uk-UA"/>
        </w:rPr>
        <w:t>працівникам відділу посадових окладів, надбавок, премій, інших виплат.</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6.3.14. О</w:t>
      </w:r>
      <w:r w:rsidRPr="006555C0">
        <w:rPr>
          <w:rFonts w:ascii="Times New Roman" w:hAnsi="Times New Roman" w:cs="Times New Roman"/>
          <w:sz w:val="28"/>
          <w:szCs w:val="28"/>
          <w:lang w:val="uk-UA"/>
        </w:rPr>
        <w:t xml:space="preserve">рганізовує роботу з підвищення рівня професійної компетентності </w:t>
      </w:r>
      <w:r>
        <w:rPr>
          <w:rFonts w:ascii="Times New Roman" w:hAnsi="Times New Roman" w:cs="Times New Roman"/>
          <w:sz w:val="28"/>
          <w:szCs w:val="28"/>
          <w:lang w:val="uk-UA"/>
        </w:rPr>
        <w:t>працівників 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6.3.15. З</w:t>
      </w:r>
      <w:r w:rsidRPr="00E22F67">
        <w:rPr>
          <w:rFonts w:ascii="Times New Roman" w:hAnsi="Times New Roman" w:cs="Times New Roman"/>
          <w:sz w:val="28"/>
          <w:szCs w:val="28"/>
          <w:lang w:val="uk-UA"/>
        </w:rPr>
        <w:t xml:space="preserve">абезпечує дотримання працівниками </w:t>
      </w:r>
      <w:r>
        <w:rPr>
          <w:rFonts w:ascii="Times New Roman" w:hAnsi="Times New Roman" w:cs="Times New Roman"/>
          <w:sz w:val="28"/>
          <w:szCs w:val="28"/>
          <w:lang w:val="uk-UA"/>
        </w:rPr>
        <w:t>в</w:t>
      </w:r>
      <w:r w:rsidRPr="002F0B26">
        <w:rPr>
          <w:rFonts w:ascii="Times New Roman" w:hAnsi="Times New Roman" w:cs="Times New Roman"/>
          <w:sz w:val="28"/>
          <w:szCs w:val="28"/>
          <w:lang w:val="uk-UA"/>
        </w:rPr>
        <w:t xml:space="preserve">ідділу </w:t>
      </w:r>
      <w:r w:rsidRPr="00E22F67">
        <w:rPr>
          <w:rFonts w:ascii="Times New Roman" w:hAnsi="Times New Roman" w:cs="Times New Roman"/>
          <w:sz w:val="28"/>
          <w:szCs w:val="28"/>
          <w:lang w:val="uk-UA"/>
        </w:rPr>
        <w:t>правил внутрішнього трудового розпорядку та виконавської дисципліни</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6.3.16. П</w:t>
      </w:r>
      <w:r w:rsidRPr="006555C0">
        <w:rPr>
          <w:rFonts w:ascii="Times New Roman" w:hAnsi="Times New Roman" w:cs="Times New Roman"/>
          <w:sz w:val="28"/>
          <w:szCs w:val="28"/>
          <w:lang w:val="uk-UA"/>
        </w:rPr>
        <w:t>роводить особистий прийом громадян з питань, що належать до повноважень</w:t>
      </w:r>
      <w:r>
        <w:rPr>
          <w:rFonts w:ascii="Times New Roman" w:hAnsi="Times New Roman" w:cs="Times New Roman"/>
          <w:sz w:val="28"/>
          <w:szCs w:val="28"/>
          <w:lang w:val="uk-UA"/>
        </w:rPr>
        <w:t xml:space="preserve"> 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6.3.17. З</w:t>
      </w:r>
      <w:r w:rsidRPr="00E22F67">
        <w:rPr>
          <w:rFonts w:ascii="Times New Roman" w:hAnsi="Times New Roman" w:cs="Times New Roman"/>
          <w:sz w:val="28"/>
          <w:szCs w:val="28"/>
          <w:lang w:val="uk-UA"/>
        </w:rPr>
        <w:t>дійснює інші повноваження, визначені законом.</w:t>
      </w:r>
    </w:p>
    <w:p w:rsidR="0080574A" w:rsidRDefault="0080574A" w:rsidP="0080574A">
      <w:pPr>
        <w:pStyle w:val="a6"/>
        <w:shd w:val="clear" w:color="auto" w:fill="FFFFFF"/>
        <w:spacing w:before="0" w:beforeAutospacing="0" w:after="60" w:afterAutospacing="0"/>
        <w:ind w:firstLine="567"/>
        <w:jc w:val="both"/>
        <w:rPr>
          <w:sz w:val="28"/>
          <w:szCs w:val="28"/>
        </w:rPr>
      </w:pPr>
      <w:r w:rsidRPr="005B154D">
        <w:rPr>
          <w:sz w:val="28"/>
          <w:szCs w:val="28"/>
        </w:rPr>
        <w:t>6.</w:t>
      </w:r>
      <w:r>
        <w:rPr>
          <w:sz w:val="28"/>
          <w:szCs w:val="28"/>
        </w:rPr>
        <w:t>3.18</w:t>
      </w:r>
      <w:r w:rsidRPr="005B154D">
        <w:rPr>
          <w:sz w:val="28"/>
          <w:szCs w:val="28"/>
        </w:rPr>
        <w:t>. Погодж</w:t>
      </w:r>
      <w:r>
        <w:rPr>
          <w:sz w:val="28"/>
          <w:szCs w:val="28"/>
        </w:rPr>
        <w:t>ує</w:t>
      </w:r>
      <w:r w:rsidRPr="005B154D">
        <w:rPr>
          <w:sz w:val="28"/>
          <w:szCs w:val="28"/>
        </w:rPr>
        <w:t xml:space="preserve"> в установленому порядку кандидатур</w:t>
      </w:r>
      <w:r>
        <w:rPr>
          <w:sz w:val="28"/>
          <w:szCs w:val="28"/>
        </w:rPr>
        <w:t>и осіб</w:t>
      </w:r>
      <w:r w:rsidRPr="005B154D">
        <w:rPr>
          <w:sz w:val="28"/>
          <w:szCs w:val="28"/>
        </w:rPr>
        <w:t xml:space="preserve"> для призначення на посад</w:t>
      </w:r>
      <w:r>
        <w:rPr>
          <w:sz w:val="28"/>
          <w:szCs w:val="28"/>
        </w:rPr>
        <w:t>и</w:t>
      </w:r>
      <w:r w:rsidRPr="005B154D">
        <w:rPr>
          <w:sz w:val="28"/>
          <w:szCs w:val="28"/>
        </w:rPr>
        <w:t xml:space="preserve"> керівників підприємств, установ та організацій комунальної власності, </w:t>
      </w:r>
      <w:r>
        <w:rPr>
          <w:sz w:val="28"/>
          <w:szCs w:val="28"/>
        </w:rPr>
        <w:t xml:space="preserve">готує відповідні </w:t>
      </w:r>
      <w:proofErr w:type="spellStart"/>
      <w:r w:rsidRPr="005B154D">
        <w:rPr>
          <w:sz w:val="28"/>
          <w:szCs w:val="28"/>
        </w:rPr>
        <w:t>проєкт</w:t>
      </w:r>
      <w:r>
        <w:rPr>
          <w:sz w:val="28"/>
          <w:szCs w:val="28"/>
        </w:rPr>
        <w:t>и</w:t>
      </w:r>
      <w:proofErr w:type="spellEnd"/>
      <w:r w:rsidRPr="005B154D">
        <w:rPr>
          <w:sz w:val="28"/>
          <w:szCs w:val="28"/>
        </w:rPr>
        <w:t xml:space="preserve"> розпоряджен</w:t>
      </w:r>
      <w:r>
        <w:rPr>
          <w:sz w:val="28"/>
          <w:szCs w:val="28"/>
        </w:rPr>
        <w:t>ь</w:t>
      </w:r>
      <w:r w:rsidRPr="005B154D">
        <w:rPr>
          <w:sz w:val="28"/>
          <w:szCs w:val="28"/>
        </w:rPr>
        <w:t xml:space="preserve"> </w:t>
      </w:r>
      <w:r>
        <w:rPr>
          <w:sz w:val="28"/>
          <w:szCs w:val="28"/>
        </w:rPr>
        <w:t xml:space="preserve">сільського </w:t>
      </w:r>
      <w:r w:rsidRPr="005B154D">
        <w:rPr>
          <w:sz w:val="28"/>
          <w:szCs w:val="28"/>
        </w:rPr>
        <w:t>голови та  контракту</w:t>
      </w:r>
      <w:r>
        <w:rPr>
          <w:sz w:val="28"/>
          <w:szCs w:val="28"/>
        </w:rPr>
        <w:t>.</w:t>
      </w:r>
    </w:p>
    <w:p w:rsidR="0080574A" w:rsidRPr="00603B11" w:rsidRDefault="0080574A" w:rsidP="0080574A">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03B11">
        <w:rPr>
          <w:rFonts w:ascii="Times New Roman" w:eastAsia="Calibri" w:hAnsi="Times New Roman" w:cs="Times New Roman"/>
          <w:sz w:val="28"/>
          <w:szCs w:val="28"/>
          <w:lang w:val="uk-UA"/>
        </w:rPr>
        <w:t>6.4.На період відпустки або на час відсутності начальника відділу його обов’язки виконує працівник відділу відповідно до розпорядження сільського  голови.</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6.5.Питання щодо призначення, звільнення працівників відділу,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відділу знаходяться в компетенції сільського голови.</w:t>
      </w:r>
    </w:p>
    <w:p w:rsidR="0080574A" w:rsidRPr="0066625A" w:rsidRDefault="0080574A" w:rsidP="00805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До компетенції Засновника належить:</w:t>
      </w:r>
    </w:p>
    <w:p w:rsidR="0080574A" w:rsidRPr="0066625A" w:rsidRDefault="0080574A" w:rsidP="00805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.1.</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Визначення основних напрямів діяльності відділу.</w:t>
      </w:r>
    </w:p>
    <w:p w:rsidR="0080574A" w:rsidRPr="0066625A" w:rsidRDefault="0080574A" w:rsidP="00805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.2.</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Затвердження структури відділу, її чисельності, видатків на її утримання, Положення про відділ та внесення змін до нього відповідно до потреб забезпечення виконання покладених на відділ завдань та функцій, з врахуванням наявних у бюджеті ради коштів.</w:t>
      </w:r>
    </w:p>
    <w:p w:rsidR="0080574A" w:rsidRPr="0066625A" w:rsidRDefault="0080574A" w:rsidP="00805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.3.</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Розпорядження основними засобами відділу, прийняття рішення про відчуження майна відділу, надання його в оренду, позику, заставу.</w:t>
      </w:r>
    </w:p>
    <w:p w:rsidR="0080574A" w:rsidRPr="0066625A" w:rsidRDefault="0080574A" w:rsidP="00805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lastRenderedPageBreak/>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.4.</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Прийняття рішення про припинення діяльності відділу, у тому числі шляхом її ліквідації, затвердження ліквідаційного балансу.</w:t>
      </w:r>
    </w:p>
    <w:p w:rsidR="0080574A" w:rsidRDefault="0080574A" w:rsidP="00805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.5.</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Заслуховування звіту керівника відділу.</w:t>
      </w:r>
    </w:p>
    <w:p w:rsidR="0080574A" w:rsidRPr="0066625A" w:rsidRDefault="0080574A" w:rsidP="00805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p>
    <w:p w:rsidR="0080574A" w:rsidRPr="004E0EF9"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w:t>
      </w:r>
      <w:r w:rsidRPr="004E0EF9">
        <w:rPr>
          <w:rFonts w:ascii="Times New Roman" w:hAnsi="Times New Roman" w:cs="Times New Roman"/>
          <w:b/>
          <w:bCs/>
          <w:sz w:val="28"/>
          <w:szCs w:val="28"/>
          <w:lang w:val="uk-UA"/>
        </w:rPr>
        <w:t>. Фінансове та матеріально-технічне забезпечення діяльності</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.1. Відділ фінансується за рахунок коштів сільського бюджету, виділених на його утримання.</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.2. 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.3. Оплата праці працівників Відділу здійснюється відповідно до чинного законодавства.</w:t>
      </w:r>
    </w:p>
    <w:p w:rsidR="0080574A" w:rsidRPr="004E0EF9"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 xml:space="preserve">. </w:t>
      </w:r>
      <w:r w:rsidRPr="004E0EF9">
        <w:rPr>
          <w:rFonts w:ascii="Times New Roman" w:hAnsi="Times New Roman" w:cs="Times New Roman"/>
          <w:b/>
          <w:bCs/>
          <w:sz w:val="28"/>
          <w:szCs w:val="28"/>
          <w:lang w:val="uk-UA"/>
        </w:rPr>
        <w:t>Припинення діяльності</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 xml:space="preserve">.1. Діяльність </w:t>
      </w:r>
      <w:r>
        <w:rPr>
          <w:rFonts w:ascii="Times New Roman" w:hAnsi="Times New Roman" w:cs="Times New Roman"/>
          <w:bCs/>
          <w:sz w:val="28"/>
          <w:szCs w:val="28"/>
          <w:lang w:val="uk-UA"/>
        </w:rPr>
        <w:t>в</w:t>
      </w:r>
      <w:r w:rsidRPr="004E0EF9">
        <w:rPr>
          <w:rFonts w:ascii="Times New Roman" w:hAnsi="Times New Roman" w:cs="Times New Roman"/>
          <w:bCs/>
          <w:sz w:val="28"/>
          <w:szCs w:val="28"/>
          <w:lang w:val="uk-UA"/>
        </w:rPr>
        <w:t>ідділу припиняється в результаті передання свого майна, прав, обов’язків іншим юридичним особам-правонаступникам (злиття, приєднання, поділу, перетворення, виділ) або ліквідації.</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.2.Злиття, приєднання, поділ, перетворення та виділ здійснюються за рішенням Засновника, або у випадках, передбачених законом, за рішенням суду.</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.3. Засновник або суд призначають комісію з припинення діяльності відділ (ліквідаційну комісію, ліквідатора тощо) та встановлюють порядок і строки припинення діяльності відділу відповідно до чинного законодавства України.</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 Відділ може бути ліквідован</w:t>
      </w:r>
      <w:r>
        <w:rPr>
          <w:rFonts w:ascii="Times New Roman" w:hAnsi="Times New Roman" w:cs="Times New Roman"/>
          <w:bCs/>
          <w:sz w:val="28"/>
          <w:szCs w:val="28"/>
          <w:lang w:val="uk-UA"/>
        </w:rPr>
        <w:t>о</w:t>
      </w:r>
      <w:r w:rsidRPr="004E0EF9">
        <w:rPr>
          <w:rFonts w:ascii="Times New Roman" w:hAnsi="Times New Roman" w:cs="Times New Roman"/>
          <w:bCs/>
          <w:sz w:val="28"/>
          <w:szCs w:val="28"/>
          <w:lang w:val="uk-UA"/>
        </w:rPr>
        <w:t xml:space="preserve">: </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.4.1.За рішенням Засновника.</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.4.2.За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.5. Відділ є таким, діяльність яко</w:t>
      </w:r>
      <w:r>
        <w:rPr>
          <w:rFonts w:ascii="Times New Roman" w:hAnsi="Times New Roman" w:cs="Times New Roman"/>
          <w:bCs/>
          <w:sz w:val="28"/>
          <w:szCs w:val="28"/>
          <w:lang w:val="uk-UA"/>
        </w:rPr>
        <w:t>го</w:t>
      </w:r>
      <w:r w:rsidRPr="004E0EF9">
        <w:rPr>
          <w:rFonts w:ascii="Times New Roman" w:hAnsi="Times New Roman" w:cs="Times New Roman"/>
          <w:bCs/>
          <w:sz w:val="28"/>
          <w:szCs w:val="28"/>
          <w:lang w:val="uk-UA"/>
        </w:rPr>
        <w:t xml:space="preserve"> припинилася, з дня внесення запису до Єдиного державного реєстру юридичних осіб, фізичних осіб – підприємців та громадських формувань запису про припинення його діяльності.</w:t>
      </w:r>
    </w:p>
    <w:p w:rsidR="0080574A" w:rsidRDefault="0080574A" w:rsidP="0080574A">
      <w:pPr>
        <w:shd w:val="clear" w:color="auto" w:fill="FFFFFF" w:themeFill="background1"/>
        <w:spacing w:after="60" w:line="240" w:lineRule="auto"/>
        <w:jc w:val="both"/>
        <w:rPr>
          <w:rFonts w:ascii="Times New Roman" w:hAnsi="Times New Roman" w:cs="Times New Roman"/>
          <w:sz w:val="28"/>
          <w:szCs w:val="28"/>
          <w:lang w:val="uk-UA"/>
        </w:rPr>
      </w:pP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С</w:t>
      </w:r>
      <w:r w:rsidRPr="002F0B26">
        <w:rPr>
          <w:rFonts w:ascii="Times New Roman" w:hAnsi="Times New Roman" w:cs="Times New Roman"/>
          <w:b/>
          <w:bCs/>
          <w:sz w:val="28"/>
          <w:szCs w:val="28"/>
          <w:lang w:val="uk-UA"/>
        </w:rPr>
        <w:t>ільськ</w:t>
      </w:r>
      <w:r>
        <w:rPr>
          <w:rFonts w:ascii="Times New Roman" w:hAnsi="Times New Roman" w:cs="Times New Roman"/>
          <w:b/>
          <w:bCs/>
          <w:sz w:val="28"/>
          <w:szCs w:val="28"/>
          <w:lang w:val="uk-UA"/>
        </w:rPr>
        <w:t>ий</w:t>
      </w:r>
      <w:r w:rsidRPr="002F0B26">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голова                                          В.С. Романюк</w:t>
      </w: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sectPr w:rsidR="0080574A" w:rsidSect="0029455F">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1E82"/>
    <w:multiLevelType w:val="multilevel"/>
    <w:tmpl w:val="1986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E2D4E"/>
    <w:multiLevelType w:val="multilevel"/>
    <w:tmpl w:val="936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C2FAF"/>
    <w:multiLevelType w:val="hybridMultilevel"/>
    <w:tmpl w:val="7BC84770"/>
    <w:lvl w:ilvl="0" w:tplc="156AE96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9476A7"/>
    <w:multiLevelType w:val="multilevel"/>
    <w:tmpl w:val="784E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C225C6"/>
    <w:rsid w:val="0000547A"/>
    <w:rsid w:val="0004227B"/>
    <w:rsid w:val="00067EDE"/>
    <w:rsid w:val="000745CE"/>
    <w:rsid w:val="000C7091"/>
    <w:rsid w:val="000F71EC"/>
    <w:rsid w:val="0013183D"/>
    <w:rsid w:val="00164FB9"/>
    <w:rsid w:val="001A7B37"/>
    <w:rsid w:val="001B1D26"/>
    <w:rsid w:val="001B2E54"/>
    <w:rsid w:val="001B7183"/>
    <w:rsid w:val="001E5AC0"/>
    <w:rsid w:val="001F6107"/>
    <w:rsid w:val="002141F8"/>
    <w:rsid w:val="002218DF"/>
    <w:rsid w:val="00230F1C"/>
    <w:rsid w:val="00231338"/>
    <w:rsid w:val="002523F3"/>
    <w:rsid w:val="00286ECA"/>
    <w:rsid w:val="0029455F"/>
    <w:rsid w:val="002C1476"/>
    <w:rsid w:val="002E2DF9"/>
    <w:rsid w:val="00306FBC"/>
    <w:rsid w:val="0035137A"/>
    <w:rsid w:val="003576FD"/>
    <w:rsid w:val="003729BA"/>
    <w:rsid w:val="00381311"/>
    <w:rsid w:val="00385820"/>
    <w:rsid w:val="00425385"/>
    <w:rsid w:val="004271F4"/>
    <w:rsid w:val="004A2E3A"/>
    <w:rsid w:val="004D4196"/>
    <w:rsid w:val="004F1146"/>
    <w:rsid w:val="00506A97"/>
    <w:rsid w:val="00513921"/>
    <w:rsid w:val="00517E72"/>
    <w:rsid w:val="00554523"/>
    <w:rsid w:val="00566FA5"/>
    <w:rsid w:val="005A3E46"/>
    <w:rsid w:val="005C654D"/>
    <w:rsid w:val="00663EE9"/>
    <w:rsid w:val="00683460"/>
    <w:rsid w:val="00684CF2"/>
    <w:rsid w:val="006935CE"/>
    <w:rsid w:val="006A70C2"/>
    <w:rsid w:val="006B46E1"/>
    <w:rsid w:val="006F43A9"/>
    <w:rsid w:val="00725407"/>
    <w:rsid w:val="0080574A"/>
    <w:rsid w:val="00827477"/>
    <w:rsid w:val="00834935"/>
    <w:rsid w:val="008C1266"/>
    <w:rsid w:val="008C255D"/>
    <w:rsid w:val="008C3D01"/>
    <w:rsid w:val="008E05C9"/>
    <w:rsid w:val="008E708C"/>
    <w:rsid w:val="008F31F1"/>
    <w:rsid w:val="008F3C70"/>
    <w:rsid w:val="00902CC4"/>
    <w:rsid w:val="0091679D"/>
    <w:rsid w:val="00986D82"/>
    <w:rsid w:val="009903E8"/>
    <w:rsid w:val="009A6C83"/>
    <w:rsid w:val="009D5F09"/>
    <w:rsid w:val="009F2A8A"/>
    <w:rsid w:val="00A26F49"/>
    <w:rsid w:val="00A465FE"/>
    <w:rsid w:val="00A6482C"/>
    <w:rsid w:val="00A949F2"/>
    <w:rsid w:val="00AA284C"/>
    <w:rsid w:val="00AE5BAC"/>
    <w:rsid w:val="00B05CF5"/>
    <w:rsid w:val="00B30A43"/>
    <w:rsid w:val="00B31B3C"/>
    <w:rsid w:val="00B54B2F"/>
    <w:rsid w:val="00B63AEE"/>
    <w:rsid w:val="00B65D54"/>
    <w:rsid w:val="00B81360"/>
    <w:rsid w:val="00B81764"/>
    <w:rsid w:val="00B95DFD"/>
    <w:rsid w:val="00B97B17"/>
    <w:rsid w:val="00BB74F9"/>
    <w:rsid w:val="00BE33EF"/>
    <w:rsid w:val="00BF1AD1"/>
    <w:rsid w:val="00C225C6"/>
    <w:rsid w:val="00C53C45"/>
    <w:rsid w:val="00C57BB0"/>
    <w:rsid w:val="00C955DF"/>
    <w:rsid w:val="00CC7CAC"/>
    <w:rsid w:val="00CD2C6C"/>
    <w:rsid w:val="00CF0736"/>
    <w:rsid w:val="00CF2F00"/>
    <w:rsid w:val="00D02990"/>
    <w:rsid w:val="00D57AD4"/>
    <w:rsid w:val="00D72ABD"/>
    <w:rsid w:val="00DD6D0A"/>
    <w:rsid w:val="00E060C4"/>
    <w:rsid w:val="00E36B15"/>
    <w:rsid w:val="00E5547D"/>
    <w:rsid w:val="00E8299C"/>
    <w:rsid w:val="00EA753C"/>
    <w:rsid w:val="00EB2003"/>
    <w:rsid w:val="00ED45C0"/>
    <w:rsid w:val="00F1109C"/>
    <w:rsid w:val="00F37C76"/>
    <w:rsid w:val="00F6672F"/>
    <w:rsid w:val="00F90701"/>
    <w:rsid w:val="00FB4DD5"/>
    <w:rsid w:val="00FF1172"/>
    <w:rsid w:val="00FF32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4F4565"/>
  <w15:docId w15:val="{45923F72-4C3B-4524-9D46-323AF6C0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92B2C"/>
        <w:sz w:val="28"/>
        <w:szCs w:val="28"/>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523"/>
    <w:rPr>
      <w:rFonts w:asciiTheme="minorHAnsi" w:hAnsiTheme="minorHAnsi" w:cstheme="minorBidi"/>
      <w:color w:val="auto"/>
      <w:sz w:val="22"/>
      <w:szCs w:val="22"/>
      <w:lang w:val="ru-RU"/>
    </w:rPr>
  </w:style>
  <w:style w:type="paragraph" w:styleId="3">
    <w:name w:val="heading 3"/>
    <w:basedOn w:val="a"/>
    <w:next w:val="a"/>
    <w:link w:val="30"/>
    <w:semiHidden/>
    <w:unhideWhenUsed/>
    <w:qFormat/>
    <w:rsid w:val="0055452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523"/>
    <w:rPr>
      <w:rFonts w:ascii="Cambria" w:eastAsia="Times New Roman" w:hAnsi="Cambria"/>
      <w:b/>
      <w:bCs/>
      <w:color w:val="auto"/>
      <w:sz w:val="26"/>
      <w:szCs w:val="26"/>
      <w:lang w:val="ru-RU" w:eastAsia="ru-RU"/>
    </w:rPr>
  </w:style>
  <w:style w:type="paragraph" w:styleId="HTML">
    <w:name w:val="HTML Preformatted"/>
    <w:basedOn w:val="a"/>
    <w:link w:val="HTML0"/>
    <w:uiPriority w:val="99"/>
    <w:unhideWhenUsed/>
    <w:rsid w:val="0055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4523"/>
    <w:rPr>
      <w:rFonts w:ascii="Courier New" w:eastAsia="Times New Roman" w:hAnsi="Courier New" w:cs="Courier New"/>
      <w:color w:val="auto"/>
      <w:sz w:val="20"/>
      <w:szCs w:val="20"/>
      <w:lang w:val="ru-RU" w:eastAsia="ru-RU"/>
    </w:rPr>
  </w:style>
  <w:style w:type="paragraph" w:styleId="a3">
    <w:name w:val="Balloon Text"/>
    <w:basedOn w:val="a"/>
    <w:link w:val="a4"/>
    <w:uiPriority w:val="99"/>
    <w:semiHidden/>
    <w:unhideWhenUsed/>
    <w:rsid w:val="00554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523"/>
    <w:rPr>
      <w:rFonts w:ascii="Tahoma" w:hAnsi="Tahoma" w:cs="Tahoma"/>
      <w:color w:val="auto"/>
      <w:sz w:val="16"/>
      <w:szCs w:val="16"/>
      <w:lang w:val="ru-RU"/>
    </w:rPr>
  </w:style>
  <w:style w:type="paragraph" w:customStyle="1" w:styleId="rvps2">
    <w:name w:val="rvps2"/>
    <w:basedOn w:val="a"/>
    <w:rsid w:val="00B97B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97B17"/>
  </w:style>
  <w:style w:type="character" w:customStyle="1" w:styleId="rvts46">
    <w:name w:val="rvts46"/>
    <w:basedOn w:val="a0"/>
    <w:rsid w:val="00B97B17"/>
  </w:style>
  <w:style w:type="character" w:styleId="a5">
    <w:name w:val="Hyperlink"/>
    <w:basedOn w:val="a0"/>
    <w:uiPriority w:val="99"/>
    <w:semiHidden/>
    <w:unhideWhenUsed/>
    <w:rsid w:val="00B97B17"/>
    <w:rPr>
      <w:color w:val="0000FF"/>
      <w:u w:val="single"/>
    </w:rPr>
  </w:style>
  <w:style w:type="character" w:customStyle="1" w:styleId="rvts37">
    <w:name w:val="rvts37"/>
    <w:basedOn w:val="a0"/>
    <w:rsid w:val="00B97B17"/>
  </w:style>
  <w:style w:type="character" w:customStyle="1" w:styleId="rvts11">
    <w:name w:val="rvts11"/>
    <w:basedOn w:val="a0"/>
    <w:rsid w:val="00B97B17"/>
  </w:style>
  <w:style w:type="paragraph" w:styleId="a6">
    <w:name w:val="Normal (Web)"/>
    <w:basedOn w:val="a"/>
    <w:uiPriority w:val="99"/>
    <w:unhideWhenUsed/>
    <w:rsid w:val="009F2A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rsid w:val="00A949F2"/>
    <w:pPr>
      <w:autoSpaceDE w:val="0"/>
      <w:autoSpaceDN w:val="0"/>
      <w:adjustRightInd w:val="0"/>
      <w:spacing w:after="0" w:line="240" w:lineRule="auto"/>
    </w:pPr>
    <w:rPr>
      <w:color w:val="000000"/>
      <w:sz w:val="24"/>
      <w:szCs w:val="24"/>
    </w:rPr>
  </w:style>
  <w:style w:type="paragraph" w:styleId="a7">
    <w:name w:val="List Paragraph"/>
    <w:basedOn w:val="a"/>
    <w:uiPriority w:val="34"/>
    <w:qFormat/>
    <w:rsid w:val="00F37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26830">
      <w:bodyDiv w:val="1"/>
      <w:marLeft w:val="0"/>
      <w:marRight w:val="0"/>
      <w:marTop w:val="0"/>
      <w:marBottom w:val="0"/>
      <w:divBdr>
        <w:top w:val="none" w:sz="0" w:space="0" w:color="auto"/>
        <w:left w:val="none" w:sz="0" w:space="0" w:color="auto"/>
        <w:bottom w:val="none" w:sz="0" w:space="0" w:color="auto"/>
        <w:right w:val="none" w:sz="0" w:space="0" w:color="auto"/>
      </w:divBdr>
    </w:div>
    <w:div w:id="1050346556">
      <w:bodyDiv w:val="1"/>
      <w:marLeft w:val="0"/>
      <w:marRight w:val="0"/>
      <w:marTop w:val="0"/>
      <w:marBottom w:val="0"/>
      <w:divBdr>
        <w:top w:val="none" w:sz="0" w:space="0" w:color="auto"/>
        <w:left w:val="none" w:sz="0" w:space="0" w:color="auto"/>
        <w:bottom w:val="none" w:sz="0" w:space="0" w:color="auto"/>
        <w:right w:val="none" w:sz="0" w:space="0" w:color="auto"/>
      </w:divBdr>
    </w:div>
    <w:div w:id="1269968849">
      <w:bodyDiv w:val="1"/>
      <w:marLeft w:val="0"/>
      <w:marRight w:val="0"/>
      <w:marTop w:val="0"/>
      <w:marBottom w:val="0"/>
      <w:divBdr>
        <w:top w:val="none" w:sz="0" w:space="0" w:color="auto"/>
        <w:left w:val="none" w:sz="0" w:space="0" w:color="auto"/>
        <w:bottom w:val="none" w:sz="0" w:space="0" w:color="auto"/>
        <w:right w:val="none" w:sz="0" w:space="0" w:color="auto"/>
      </w:divBdr>
    </w:div>
    <w:div w:id="1423254653">
      <w:bodyDiv w:val="1"/>
      <w:marLeft w:val="0"/>
      <w:marRight w:val="0"/>
      <w:marTop w:val="0"/>
      <w:marBottom w:val="0"/>
      <w:divBdr>
        <w:top w:val="none" w:sz="0" w:space="0" w:color="auto"/>
        <w:left w:val="none" w:sz="0" w:space="0" w:color="auto"/>
        <w:bottom w:val="none" w:sz="0" w:space="0" w:color="auto"/>
        <w:right w:val="none" w:sz="0" w:space="0" w:color="auto"/>
      </w:divBdr>
    </w:div>
    <w:div w:id="20773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hyperlink" Target="https://zakon.rada.gov.ua/laws/show/55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8;&#1072;&#1088;&#1072;&#1085;&#1086;&#1074;&#1089;&#1100;&#1082;&#1080;&#1081;\&#1056;&#1110;&#1096;&#1077;&#1085;&#1085;&#1103;%20&#1085;&#1072;%20&#1089;&#1077;&#1089;&#1110;&#1102;\&#1096;&#1090;&#1072;&#1090;\&#1047;&#1084;&#1110;&#1085;&#1072;&#1055;&#1086;&#1074;&#1085;&#1086;&#1074;&#1042;&#1110;&#1076;&#1076;&#1110;&#1083;&#1059;&#1087;&#1088;&#1072;&#1074;&#1083;&#1110;&#1085;&#1085;&#1103;&#1052;&#1072;&#1081;&#1085;&#1086;&#108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698F5-2FC8-43A3-842A-F4FE0C37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ЗмінаПовновВідділУправлінняМайном.dotx</Template>
  <TotalTime>2</TotalTime>
  <Pages>12</Pages>
  <Words>3929</Words>
  <Characters>22398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Тарановський</dc:creator>
  <cp:lastModifiedBy>comp</cp:lastModifiedBy>
  <cp:revision>3</cp:revision>
  <cp:lastPrinted>2021-05-19T07:25:00Z</cp:lastPrinted>
  <dcterms:created xsi:type="dcterms:W3CDTF">2021-05-24T06:02:00Z</dcterms:created>
  <dcterms:modified xsi:type="dcterms:W3CDTF">2021-06-01T06:07:00Z</dcterms:modified>
</cp:coreProperties>
</file>